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6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3556E4" w:rsidTr="009F7C13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50222" w:rsidRDefault="00950222"/>
          <w:tbl>
            <w:tblPr>
              <w:tblW w:w="95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40"/>
              <w:gridCol w:w="2985"/>
              <w:gridCol w:w="2420"/>
              <w:gridCol w:w="1375"/>
              <w:gridCol w:w="2225"/>
            </w:tblGrid>
            <w:tr w:rsidR="003A75B0" w:rsidRPr="003A75B0" w:rsidTr="00C30246">
              <w:trPr>
                <w:trHeight w:val="360"/>
              </w:trPr>
              <w:tc>
                <w:tcPr>
                  <w:tcW w:w="95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3A75B0">
                    <w:rPr>
                      <w:rFonts w:eastAsia="Times New Roman" w:cs="Times New Roman"/>
                      <w:sz w:val="28"/>
                      <w:szCs w:val="28"/>
                    </w:rPr>
                    <w:t xml:space="preserve">_________СЕСІЯ </w:t>
                  </w:r>
                </w:p>
                <w:p w:rsidR="003A75B0" w:rsidRPr="003A75B0" w:rsidRDefault="003A75B0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 w:val="28"/>
                      <w:szCs w:val="28"/>
                    </w:rPr>
                    <w:t>ВОСЬМОГО СКЛИКАННЯ</w:t>
                  </w:r>
                </w:p>
              </w:tc>
            </w:tr>
            <w:tr w:rsidR="003A75B0" w:rsidRPr="003A75B0" w:rsidTr="00C30246">
              <w:trPr>
                <w:trHeight w:val="580"/>
              </w:trPr>
              <w:tc>
                <w:tcPr>
                  <w:tcW w:w="95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950222" w:rsidP="003A75B0">
                  <w:pPr>
                    <w:keepNext/>
                    <w:keepLines/>
                    <w:spacing w:before="400" w:after="120" w:line="240" w:lineRule="auto"/>
                    <w:ind w:right="101"/>
                    <w:jc w:val="center"/>
                    <w:outlineLvl w:val="0"/>
                    <w:rPr>
                      <w:rFonts w:eastAsia="Times New Roman" w:cs="Times New Roman"/>
                      <w:sz w:val="40"/>
                      <w:szCs w:val="40"/>
                    </w:rPr>
                  </w:pPr>
                  <w:r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ПРОЄКТ  </w:t>
                  </w:r>
                  <w:r w:rsidR="003A75B0" w:rsidRPr="003A75B0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РІШЕННЯ</w:t>
                  </w:r>
                </w:p>
              </w:tc>
            </w:tr>
            <w:tr w:rsidR="003A75B0" w:rsidRPr="003A75B0" w:rsidTr="00C30246">
              <w:trPr>
                <w:trHeight w:val="42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від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ED4908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__________ 202</w:t>
                  </w:r>
                  <w:r w:rsidR="00ED4908">
                    <w:rPr>
                      <w:rFonts w:eastAsia="Times New Roman" w:cs="Times New Roman"/>
                      <w:szCs w:val="24"/>
                    </w:rPr>
                    <w:t>6</w:t>
                  </w:r>
                  <w:r w:rsidRPr="003A75B0">
                    <w:rPr>
                      <w:rFonts w:eastAsia="Times New Roman" w:cs="Times New Roman"/>
                      <w:szCs w:val="24"/>
                    </w:rPr>
                    <w:t xml:space="preserve"> року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right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№</w:t>
                  </w:r>
                </w:p>
              </w:tc>
              <w:tc>
                <w:tcPr>
                  <w:tcW w:w="22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  <w:tr w:rsidR="003A75B0" w:rsidRPr="003A75B0" w:rsidTr="00C30246">
              <w:trPr>
                <w:trHeight w:val="481"/>
              </w:trPr>
              <w:tc>
                <w:tcPr>
                  <w:tcW w:w="95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950222" w:rsidRDefault="00950222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</w:p>
                <w:p w:rsidR="003A75B0" w:rsidRPr="003A75B0" w:rsidRDefault="003A75B0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селище Петрове</w:t>
                  </w:r>
                </w:p>
              </w:tc>
            </w:tr>
          </w:tbl>
          <w:p w:rsidR="003556E4" w:rsidRDefault="003556E4" w:rsidP="000226DE">
            <w:pPr>
              <w:pStyle w:val="10"/>
            </w:pPr>
          </w:p>
        </w:tc>
      </w:tr>
      <w:tr w:rsidR="003556E4" w:rsidTr="009F7C13">
        <w:trPr>
          <w:trHeight w:val="5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A75B0" w:rsidRPr="003A75B0" w:rsidRDefault="003A75B0" w:rsidP="000226DE">
            <w:pPr>
              <w:pStyle w:val="10"/>
            </w:pPr>
            <w:bookmarkStart w:id="0" w:name="h.i68xqmo55chl" w:colFirst="0" w:colLast="0"/>
            <w:bookmarkEnd w:id="0"/>
          </w:p>
        </w:tc>
      </w:tr>
    </w:tbl>
    <w:p w:rsidR="0032569B" w:rsidRDefault="00650514" w:rsidP="0032569B">
      <w:pPr>
        <w:spacing w:line="240" w:lineRule="auto"/>
        <w:ind w:right="4254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47711B">
        <w:rPr>
          <w:b/>
          <w:szCs w:val="24"/>
        </w:rPr>
        <w:t xml:space="preserve">здійснення державної реєстрації права комунальної власності </w:t>
      </w:r>
      <w:r w:rsidR="000D339D">
        <w:rPr>
          <w:b/>
          <w:szCs w:val="24"/>
        </w:rPr>
        <w:t>на земельн</w:t>
      </w:r>
      <w:r w:rsidR="002C581A">
        <w:rPr>
          <w:b/>
          <w:szCs w:val="24"/>
        </w:rPr>
        <w:t>і</w:t>
      </w:r>
      <w:r w:rsidR="000D339D">
        <w:rPr>
          <w:b/>
          <w:szCs w:val="24"/>
        </w:rPr>
        <w:t xml:space="preserve"> ділянк</w:t>
      </w:r>
      <w:r w:rsidR="002C581A">
        <w:rPr>
          <w:b/>
          <w:szCs w:val="24"/>
        </w:rPr>
        <w:t>и</w:t>
      </w:r>
      <w:r w:rsidR="00DC4E8F">
        <w:rPr>
          <w:b/>
          <w:szCs w:val="24"/>
        </w:rPr>
        <w:t xml:space="preserve"> з </w:t>
      </w:r>
      <w:r w:rsidR="00DC4E8F" w:rsidRPr="007538A5">
        <w:rPr>
          <w:b/>
          <w:szCs w:val="24"/>
        </w:rPr>
        <w:t>кадастровим</w:t>
      </w:r>
      <w:r w:rsidR="002C581A" w:rsidRPr="007538A5">
        <w:rPr>
          <w:b/>
          <w:szCs w:val="24"/>
        </w:rPr>
        <w:t>и</w:t>
      </w:r>
      <w:r w:rsidR="00DC4E8F" w:rsidRPr="007538A5">
        <w:rPr>
          <w:b/>
          <w:szCs w:val="24"/>
        </w:rPr>
        <w:t xml:space="preserve"> номер</w:t>
      </w:r>
      <w:r w:rsidR="002C581A" w:rsidRPr="007538A5">
        <w:rPr>
          <w:b/>
          <w:szCs w:val="24"/>
        </w:rPr>
        <w:t>а</w:t>
      </w:r>
      <w:r w:rsidR="00DC4E8F" w:rsidRPr="007538A5">
        <w:rPr>
          <w:b/>
          <w:szCs w:val="24"/>
        </w:rPr>
        <w:t>м</w:t>
      </w:r>
      <w:r w:rsidR="002C581A" w:rsidRPr="007538A5">
        <w:rPr>
          <w:b/>
          <w:szCs w:val="24"/>
        </w:rPr>
        <w:t>и</w:t>
      </w:r>
      <w:r w:rsidR="00DC4E8F" w:rsidRPr="007538A5">
        <w:rPr>
          <w:b/>
          <w:szCs w:val="24"/>
        </w:rPr>
        <w:t xml:space="preserve"> </w:t>
      </w:r>
      <w:r w:rsidR="005E45DE" w:rsidRPr="007538A5">
        <w:rPr>
          <w:rFonts w:eastAsia="Times New Roman" w:cs="Times New Roman"/>
          <w:b/>
        </w:rPr>
        <w:t>3524983400:51:000:0078</w:t>
      </w:r>
      <w:r w:rsidR="007538A5" w:rsidRPr="007538A5">
        <w:rPr>
          <w:rFonts w:eastAsia="Times New Roman" w:cs="Times New Roman"/>
          <w:b/>
        </w:rPr>
        <w:t>,</w:t>
      </w:r>
      <w:r w:rsidR="00DC4E8F" w:rsidRPr="007538A5">
        <w:rPr>
          <w:b/>
          <w:szCs w:val="24"/>
        </w:rPr>
        <w:t xml:space="preserve"> </w:t>
      </w:r>
      <w:r w:rsidR="007538A5" w:rsidRPr="007538A5">
        <w:rPr>
          <w:rFonts w:cs="Times New Roman"/>
          <w:b/>
          <w:color w:val="auto"/>
          <w:shd w:val="clear" w:color="auto" w:fill="FFFFFF"/>
        </w:rPr>
        <w:t>3524981300:51:000:0002,</w:t>
      </w:r>
      <w:r w:rsidR="00DC4E8F" w:rsidRPr="007538A5">
        <w:rPr>
          <w:b/>
          <w:szCs w:val="24"/>
        </w:rPr>
        <w:t xml:space="preserve"> </w:t>
      </w:r>
      <w:r w:rsidR="007538A5" w:rsidRPr="007538A5">
        <w:rPr>
          <w:rFonts w:eastAsia="Times New Roman" w:cs="Times New Roman"/>
          <w:b/>
        </w:rPr>
        <w:t>3524982900:02:000:0936</w:t>
      </w:r>
      <w:r w:rsidR="008F4B95">
        <w:rPr>
          <w:rFonts w:eastAsia="Times New Roman" w:cs="Times New Roman"/>
          <w:b/>
        </w:rPr>
        <w:t xml:space="preserve"> </w:t>
      </w:r>
      <w:r w:rsidR="008F4B95" w:rsidRPr="007538A5">
        <w:rPr>
          <w:rFonts w:eastAsia="Times New Roman" w:cs="Times New Roman"/>
          <w:b/>
        </w:rPr>
        <w:t>3524982900:02:000:0</w:t>
      </w:r>
      <w:r w:rsidR="008F4B95">
        <w:rPr>
          <w:rFonts w:eastAsia="Times New Roman" w:cs="Times New Roman"/>
          <w:b/>
        </w:rPr>
        <w:t>195</w:t>
      </w:r>
      <w:r w:rsidR="00922BF6">
        <w:rPr>
          <w:b/>
          <w:szCs w:val="24"/>
        </w:rPr>
        <w:t xml:space="preserve"> на території Петрівської селищної територіальної громади</w:t>
      </w:r>
      <w:r w:rsidR="000D339D">
        <w:rPr>
          <w:b/>
          <w:szCs w:val="24"/>
        </w:rPr>
        <w:t xml:space="preserve"> </w:t>
      </w:r>
    </w:p>
    <w:p w:rsidR="00AF7B01" w:rsidRDefault="00AF7B01" w:rsidP="00A34792">
      <w:pPr>
        <w:spacing w:line="240" w:lineRule="auto"/>
        <w:ind w:right="4254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9F7C13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950222">
        <w:rPr>
          <w:rFonts w:cs="Times New Roman"/>
          <w:szCs w:val="24"/>
        </w:rPr>
        <w:t xml:space="preserve">, </w:t>
      </w:r>
      <w:r w:rsidR="00922BF6">
        <w:rPr>
          <w:rFonts w:cs="Times New Roman"/>
          <w:szCs w:val="24"/>
        </w:rPr>
        <w:t xml:space="preserve">клопотання начальника земельно-комунального відділу Ірини </w:t>
      </w:r>
      <w:proofErr w:type="spellStart"/>
      <w:r w:rsidR="00922BF6">
        <w:rPr>
          <w:rFonts w:cs="Times New Roman"/>
          <w:szCs w:val="24"/>
        </w:rPr>
        <w:t>Штанько</w:t>
      </w:r>
      <w:proofErr w:type="spellEnd"/>
      <w:r w:rsidR="00922BF6" w:rsidRPr="001F29F8">
        <w:rPr>
          <w:rFonts w:cs="Times New Roman"/>
          <w:szCs w:val="24"/>
        </w:rPr>
        <w:t xml:space="preserve"> від </w:t>
      </w:r>
      <w:r w:rsidR="00922BF6">
        <w:rPr>
          <w:rFonts w:cs="Times New Roman"/>
          <w:szCs w:val="24"/>
        </w:rPr>
        <w:t>_______ 202</w:t>
      </w:r>
      <w:r w:rsidR="00761C60">
        <w:rPr>
          <w:rFonts w:cs="Times New Roman"/>
          <w:szCs w:val="24"/>
        </w:rPr>
        <w:t>6</w:t>
      </w:r>
      <w:r w:rsidR="00922BF6">
        <w:rPr>
          <w:rFonts w:cs="Times New Roman"/>
          <w:szCs w:val="24"/>
        </w:rPr>
        <w:t xml:space="preserve"> року</w:t>
      </w:r>
      <w:r w:rsidR="00922BF6" w:rsidRPr="001F29F8">
        <w:rPr>
          <w:rFonts w:cs="Times New Roman"/>
          <w:szCs w:val="24"/>
        </w:rPr>
        <w:t>,</w:t>
      </w:r>
      <w:r w:rsidR="000D339D">
        <w:rPr>
          <w:rFonts w:cs="Times New Roman"/>
          <w:szCs w:val="24"/>
        </w:rPr>
        <w:t xml:space="preserve"> </w:t>
      </w:r>
      <w:r w:rsidR="005E6363" w:rsidRPr="00B718D1">
        <w:rPr>
          <w:szCs w:val="24"/>
        </w:rPr>
        <w:t>відповідно до</w:t>
      </w:r>
      <w:r w:rsidR="00950222">
        <w:rPr>
          <w:szCs w:val="24"/>
        </w:rPr>
        <w:t xml:space="preserve"> </w:t>
      </w:r>
      <w:r w:rsidR="005E6363" w:rsidRPr="00B718D1">
        <w:rPr>
          <w:szCs w:val="24"/>
        </w:rPr>
        <w:t>п</w:t>
      </w:r>
      <w:r w:rsidR="005E6363">
        <w:rPr>
          <w:szCs w:val="24"/>
        </w:rPr>
        <w:t>.</w:t>
      </w:r>
      <w:r w:rsidR="005E6363" w:rsidRPr="00B718D1">
        <w:rPr>
          <w:szCs w:val="24"/>
        </w:rPr>
        <w:t xml:space="preserve"> 34 ст</w:t>
      </w:r>
      <w:r w:rsidR="005E6363">
        <w:rPr>
          <w:szCs w:val="24"/>
        </w:rPr>
        <w:t>.</w:t>
      </w:r>
      <w:r w:rsidR="005E6363" w:rsidRPr="00B718D1">
        <w:rPr>
          <w:szCs w:val="24"/>
        </w:rPr>
        <w:t xml:space="preserve">26 Закону України «Про місцеве самоврядування в Україні»,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</w:t>
      </w:r>
      <w:r w:rsidR="00750CED">
        <w:rPr>
          <w:rFonts w:eastAsia="MS Mincho" w:cs="Times New Roman"/>
          <w:szCs w:val="24"/>
          <w:lang w:eastAsia="ru-RU"/>
        </w:rPr>
        <w:t xml:space="preserve">риватизації майна, житла, землі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ED4908">
        <w:rPr>
          <w:rFonts w:eastAsia="MS Mincho" w:cs="Times New Roman"/>
          <w:szCs w:val="24"/>
          <w:lang w:eastAsia="ru-RU"/>
        </w:rPr>
        <w:t>6</w:t>
      </w:r>
      <w:r w:rsidR="00FD1E7B">
        <w:rPr>
          <w:rFonts w:eastAsia="MS Mincho" w:cs="Times New Roman"/>
          <w:szCs w:val="24"/>
          <w:lang w:eastAsia="ru-RU"/>
        </w:rPr>
        <w:t xml:space="preserve"> року </w:t>
      </w:r>
      <w:r w:rsidR="00650514" w:rsidRPr="00643694">
        <w:rPr>
          <w:rFonts w:eastAsia="MS Mincho" w:cs="Times New Roman"/>
          <w:szCs w:val="24"/>
          <w:lang w:eastAsia="ru-RU"/>
        </w:rPr>
        <w:t>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Pr="007B6818" w:rsidRDefault="00650514" w:rsidP="00650514">
      <w:pPr>
        <w:spacing w:line="240" w:lineRule="auto"/>
        <w:ind w:right="-1" w:firstLine="567"/>
        <w:outlineLvl w:val="0"/>
        <w:rPr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443E7" w:rsidRPr="007B6818" w:rsidRDefault="00A443E7" w:rsidP="00650514">
      <w:pPr>
        <w:spacing w:line="240" w:lineRule="auto"/>
        <w:ind w:right="-1" w:firstLine="567"/>
        <w:jc w:val="center"/>
        <w:outlineLvl w:val="0"/>
        <w:rPr>
          <w:sz w:val="28"/>
          <w:szCs w:val="28"/>
        </w:rPr>
      </w:pPr>
    </w:p>
    <w:p w:rsidR="0047711B" w:rsidRPr="00CB427F" w:rsidRDefault="0068131A" w:rsidP="000226DE">
      <w:pPr>
        <w:pStyle w:val="aa"/>
        <w:widowControl/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rFonts w:ascii="Times New Roman" w:hAnsi="Times New Roman" w:cs="Times New Roman"/>
        </w:rPr>
      </w:pPr>
      <w:r w:rsidRPr="00CB427F">
        <w:rPr>
          <w:rFonts w:ascii="Times New Roman" w:eastAsia="Times New Roman" w:hAnsi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Pr="00CB427F">
        <w:rPr>
          <w:rFonts w:ascii="Times New Roman" w:hAnsi="Times New Roman" w:cs="Times New Roman"/>
        </w:rPr>
        <w:t>на земельну ділянку загальною площею 0,</w:t>
      </w:r>
      <w:r w:rsidR="00761C60" w:rsidRPr="00CB427F">
        <w:rPr>
          <w:rFonts w:ascii="Times New Roman" w:hAnsi="Times New Roman" w:cs="Times New Roman"/>
        </w:rPr>
        <w:t>1686</w:t>
      </w:r>
      <w:r w:rsidRPr="00CB427F">
        <w:rPr>
          <w:rFonts w:ascii="Times New Roman" w:hAnsi="Times New Roman" w:cs="Times New Roman"/>
        </w:rPr>
        <w:t xml:space="preserve"> га,</w:t>
      </w:r>
      <w:r w:rsidRPr="00CB427F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A85F10" w:rsidRPr="00CB427F">
        <w:rPr>
          <w:rFonts w:ascii="Times New Roman" w:hAnsi="Times New Roman" w:cs="Times New Roman"/>
          <w:color w:val="auto"/>
        </w:rPr>
        <w:t>для будівництва та обслуговування будівель закладів освіти,</w:t>
      </w:r>
      <w:r w:rsidR="00A85F10" w:rsidRPr="00CB427F">
        <w:rPr>
          <w:rFonts w:ascii="Times New Roman" w:hAnsi="Times New Roman" w:cs="Times New Roman"/>
          <w:color w:val="auto"/>
          <w:shd w:val="clear" w:color="auto" w:fill="FFFFFF"/>
        </w:rPr>
        <w:t xml:space="preserve"> код КВЦПЗД-03.02</w:t>
      </w:r>
      <w:r w:rsidR="00A85F10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Pr="00CB427F">
        <w:rPr>
          <w:rFonts w:ascii="Times New Roman" w:hAnsi="Times New Roman" w:cs="Times New Roman"/>
          <w:color w:val="auto"/>
          <w:shd w:val="clear" w:color="auto" w:fill="FFFFFF"/>
        </w:rPr>
        <w:t xml:space="preserve">з кадастровим номером </w:t>
      </w:r>
      <w:r w:rsidRPr="00CB427F">
        <w:rPr>
          <w:rFonts w:ascii="Times New Roman" w:eastAsia="Times New Roman" w:hAnsi="Times New Roman" w:cs="Times New Roman"/>
        </w:rPr>
        <w:t>35249</w:t>
      </w:r>
      <w:r w:rsidR="00531B28" w:rsidRPr="00CB427F">
        <w:rPr>
          <w:rFonts w:ascii="Times New Roman" w:eastAsia="Times New Roman" w:hAnsi="Times New Roman" w:cs="Times New Roman"/>
        </w:rPr>
        <w:t>83</w:t>
      </w:r>
      <w:r w:rsidR="00761C60" w:rsidRPr="00CB427F">
        <w:rPr>
          <w:rFonts w:ascii="Times New Roman" w:eastAsia="Times New Roman" w:hAnsi="Times New Roman" w:cs="Times New Roman"/>
        </w:rPr>
        <w:t>4</w:t>
      </w:r>
      <w:r w:rsidRPr="00CB427F">
        <w:rPr>
          <w:rFonts w:ascii="Times New Roman" w:eastAsia="Times New Roman" w:hAnsi="Times New Roman" w:cs="Times New Roman"/>
        </w:rPr>
        <w:t>00:5</w:t>
      </w:r>
      <w:r w:rsidR="00531B28" w:rsidRPr="00CB427F">
        <w:rPr>
          <w:rFonts w:ascii="Times New Roman" w:eastAsia="Times New Roman" w:hAnsi="Times New Roman" w:cs="Times New Roman"/>
        </w:rPr>
        <w:t>1</w:t>
      </w:r>
      <w:r w:rsidRPr="00CB427F">
        <w:rPr>
          <w:rFonts w:ascii="Times New Roman" w:eastAsia="Times New Roman" w:hAnsi="Times New Roman" w:cs="Times New Roman"/>
        </w:rPr>
        <w:t>:</w:t>
      </w:r>
      <w:r w:rsidR="00DE76E5" w:rsidRPr="00CB427F">
        <w:rPr>
          <w:rFonts w:ascii="Times New Roman" w:eastAsia="Times New Roman" w:hAnsi="Times New Roman" w:cs="Times New Roman"/>
        </w:rPr>
        <w:t>0</w:t>
      </w:r>
      <w:r w:rsidR="00531B28" w:rsidRPr="00CB427F">
        <w:rPr>
          <w:rFonts w:ascii="Times New Roman" w:eastAsia="Times New Roman" w:hAnsi="Times New Roman" w:cs="Times New Roman"/>
        </w:rPr>
        <w:t>00</w:t>
      </w:r>
      <w:r w:rsidRPr="00CB427F">
        <w:rPr>
          <w:rFonts w:ascii="Times New Roman" w:eastAsia="Times New Roman" w:hAnsi="Times New Roman" w:cs="Times New Roman"/>
        </w:rPr>
        <w:t>:0</w:t>
      </w:r>
      <w:r w:rsidR="00DE76E5" w:rsidRPr="00CB427F">
        <w:rPr>
          <w:rFonts w:ascii="Times New Roman" w:eastAsia="Times New Roman" w:hAnsi="Times New Roman" w:cs="Times New Roman"/>
        </w:rPr>
        <w:t>0</w:t>
      </w:r>
      <w:r w:rsidR="00761C60" w:rsidRPr="00CB427F">
        <w:rPr>
          <w:rFonts w:ascii="Times New Roman" w:eastAsia="Times New Roman" w:hAnsi="Times New Roman" w:cs="Times New Roman"/>
        </w:rPr>
        <w:t>78</w:t>
      </w:r>
      <w:r w:rsidRPr="00CB427F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="00E93786">
        <w:rPr>
          <w:rFonts w:ascii="Times New Roman" w:hAnsi="Times New Roman" w:cs="Times New Roman"/>
          <w:color w:val="auto"/>
          <w:shd w:val="clear" w:color="auto" w:fill="FFFFFF"/>
        </w:rPr>
        <w:t>із земель житлової та громадської забудови</w:t>
      </w:r>
      <w:r w:rsidR="00A85F1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FE4E5E" w:rsidRPr="00CB427F">
        <w:rPr>
          <w:rFonts w:ascii="Times New Roman" w:hAnsi="Times New Roman" w:cs="Times New Roman"/>
          <w:color w:val="auto"/>
          <w:shd w:val="clear" w:color="auto" w:fill="FFFFFF"/>
        </w:rPr>
        <w:t>комунальної власності,</w:t>
      </w:r>
      <w:r w:rsidRPr="00CB427F">
        <w:rPr>
          <w:rFonts w:ascii="Times New Roman" w:hAnsi="Times New Roman" w:cs="Times New Roman"/>
          <w:color w:val="auto"/>
          <w:shd w:val="clear" w:color="auto" w:fill="FFFFFF"/>
        </w:rPr>
        <w:t xml:space="preserve"> за адресою:</w:t>
      </w:r>
      <w:r w:rsidR="00531B28" w:rsidRPr="00CB427F">
        <w:rPr>
          <w:rFonts w:ascii="Times New Roman" w:hAnsi="Times New Roman" w:cs="Times New Roman"/>
          <w:color w:val="auto"/>
          <w:shd w:val="clear" w:color="auto" w:fill="FFFFFF"/>
        </w:rPr>
        <w:t xml:space="preserve"> вулиця </w:t>
      </w:r>
      <w:r w:rsidR="00761C60" w:rsidRPr="00CB427F">
        <w:rPr>
          <w:rFonts w:ascii="Times New Roman" w:hAnsi="Times New Roman" w:cs="Times New Roman"/>
          <w:color w:val="auto"/>
          <w:shd w:val="clear" w:color="auto" w:fill="FFFFFF"/>
        </w:rPr>
        <w:t>Шевченка</w:t>
      </w:r>
      <w:r w:rsidR="00531B28" w:rsidRPr="00CB427F">
        <w:rPr>
          <w:rFonts w:ascii="Times New Roman" w:hAnsi="Times New Roman" w:cs="Times New Roman"/>
          <w:color w:val="auto"/>
          <w:shd w:val="clear" w:color="auto" w:fill="FFFFFF"/>
        </w:rPr>
        <w:t xml:space="preserve"> 1</w:t>
      </w:r>
      <w:r w:rsidR="00761C60" w:rsidRPr="00CB427F">
        <w:rPr>
          <w:rFonts w:ascii="Times New Roman" w:hAnsi="Times New Roman" w:cs="Times New Roman"/>
          <w:color w:val="auto"/>
          <w:shd w:val="clear" w:color="auto" w:fill="FFFFFF"/>
        </w:rPr>
        <w:t>9</w:t>
      </w:r>
      <w:r w:rsidR="00531B28" w:rsidRPr="00CB427F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CB427F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DE76E5" w:rsidRPr="00CB427F">
        <w:rPr>
          <w:rFonts w:ascii="Times New Roman" w:hAnsi="Times New Roman" w:cs="Times New Roman"/>
        </w:rPr>
        <w:t>сел</w:t>
      </w:r>
      <w:r w:rsidR="00531B28" w:rsidRPr="00CB427F">
        <w:rPr>
          <w:rFonts w:ascii="Times New Roman" w:hAnsi="Times New Roman" w:cs="Times New Roman"/>
        </w:rPr>
        <w:t>о</w:t>
      </w:r>
      <w:r w:rsidRPr="00CB427F">
        <w:rPr>
          <w:rFonts w:ascii="Times New Roman" w:hAnsi="Times New Roman" w:cs="Times New Roman"/>
        </w:rPr>
        <w:t xml:space="preserve"> </w:t>
      </w:r>
      <w:r w:rsidR="00761C60" w:rsidRPr="00CB427F">
        <w:rPr>
          <w:rFonts w:ascii="Times New Roman" w:hAnsi="Times New Roman" w:cs="Times New Roman"/>
        </w:rPr>
        <w:t>Малинівка</w:t>
      </w:r>
      <w:r w:rsidR="008D6F25" w:rsidRPr="00CB427F">
        <w:rPr>
          <w:rFonts w:ascii="Times New Roman" w:hAnsi="Times New Roman" w:cs="Times New Roman"/>
        </w:rPr>
        <w:t xml:space="preserve"> </w:t>
      </w:r>
      <w:r w:rsidRPr="00CB427F">
        <w:rPr>
          <w:rFonts w:ascii="Times New Roman" w:hAnsi="Times New Roman"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CB427F" w:rsidRPr="00C430F8" w:rsidRDefault="00CB427F" w:rsidP="000226DE">
      <w:pPr>
        <w:pStyle w:val="aa"/>
        <w:widowControl/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rFonts w:ascii="Times New Roman" w:hAnsi="Times New Roman" w:cs="Times New Roman"/>
        </w:rPr>
      </w:pPr>
      <w:r w:rsidRPr="00CB427F">
        <w:rPr>
          <w:rFonts w:ascii="Times New Roman" w:eastAsia="Times New Roman" w:hAnsi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Pr="00CB427F">
        <w:rPr>
          <w:rFonts w:ascii="Times New Roman" w:hAnsi="Times New Roman" w:cs="Times New Roman"/>
        </w:rPr>
        <w:t xml:space="preserve">на земельну ділянку загальною площею </w:t>
      </w:r>
      <w:r w:rsidR="00101D55">
        <w:rPr>
          <w:rFonts w:ascii="Times New Roman" w:hAnsi="Times New Roman" w:cs="Times New Roman"/>
        </w:rPr>
        <w:t>1</w:t>
      </w:r>
      <w:r w:rsidRPr="00CB427F">
        <w:rPr>
          <w:rFonts w:ascii="Times New Roman" w:hAnsi="Times New Roman" w:cs="Times New Roman"/>
        </w:rPr>
        <w:t>,</w:t>
      </w:r>
      <w:r w:rsidR="00101D55">
        <w:rPr>
          <w:rFonts w:ascii="Times New Roman" w:hAnsi="Times New Roman" w:cs="Times New Roman"/>
        </w:rPr>
        <w:t>4407</w:t>
      </w:r>
      <w:r w:rsidRPr="00CB427F">
        <w:rPr>
          <w:rFonts w:ascii="Times New Roman" w:hAnsi="Times New Roman" w:cs="Times New Roman"/>
        </w:rPr>
        <w:t xml:space="preserve"> га </w:t>
      </w:r>
      <w:r w:rsidR="00101D55" w:rsidRPr="00CB427F">
        <w:rPr>
          <w:rFonts w:ascii="Times New Roman" w:hAnsi="Times New Roman" w:cs="Times New Roman"/>
          <w:color w:val="auto"/>
        </w:rPr>
        <w:t>для будівництва та обслуговування будівель закладів освіти,</w:t>
      </w:r>
      <w:r w:rsidR="00101D55" w:rsidRPr="00CB427F">
        <w:rPr>
          <w:rFonts w:ascii="Times New Roman" w:hAnsi="Times New Roman" w:cs="Times New Roman"/>
          <w:color w:val="auto"/>
          <w:shd w:val="clear" w:color="auto" w:fill="FFFFFF"/>
        </w:rPr>
        <w:t xml:space="preserve"> код КВЦПЗД-03.02</w:t>
      </w:r>
      <w:r w:rsidRPr="00CB427F">
        <w:rPr>
          <w:rFonts w:ascii="Times New Roman" w:hAnsi="Times New Roman" w:cs="Times New Roman"/>
          <w:color w:val="auto"/>
          <w:shd w:val="clear" w:color="auto" w:fill="FFFFFF"/>
        </w:rPr>
        <w:t>, з кадастровим номером 35249</w:t>
      </w:r>
      <w:r w:rsidR="00101D55">
        <w:rPr>
          <w:rFonts w:ascii="Times New Roman" w:hAnsi="Times New Roman" w:cs="Times New Roman"/>
          <w:color w:val="auto"/>
          <w:shd w:val="clear" w:color="auto" w:fill="FFFFFF"/>
        </w:rPr>
        <w:t>813</w:t>
      </w:r>
      <w:r w:rsidRPr="00CB427F">
        <w:rPr>
          <w:rFonts w:ascii="Times New Roman" w:hAnsi="Times New Roman" w:cs="Times New Roman"/>
          <w:color w:val="auto"/>
          <w:shd w:val="clear" w:color="auto" w:fill="FFFFFF"/>
        </w:rPr>
        <w:t>00:5</w:t>
      </w:r>
      <w:r w:rsidR="00101D55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Pr="00CB427F">
        <w:rPr>
          <w:rFonts w:ascii="Times New Roman" w:hAnsi="Times New Roman" w:cs="Times New Roman"/>
          <w:color w:val="auto"/>
          <w:shd w:val="clear" w:color="auto" w:fill="FFFFFF"/>
        </w:rPr>
        <w:t>:</w:t>
      </w:r>
      <w:r w:rsidR="00101D55">
        <w:rPr>
          <w:rFonts w:ascii="Times New Roman" w:hAnsi="Times New Roman" w:cs="Times New Roman"/>
          <w:color w:val="auto"/>
          <w:shd w:val="clear" w:color="auto" w:fill="FFFFFF"/>
        </w:rPr>
        <w:t>000</w:t>
      </w:r>
      <w:r w:rsidRPr="00CB427F">
        <w:rPr>
          <w:rFonts w:ascii="Times New Roman" w:hAnsi="Times New Roman" w:cs="Times New Roman"/>
          <w:color w:val="auto"/>
          <w:shd w:val="clear" w:color="auto" w:fill="FFFFFF"/>
        </w:rPr>
        <w:t>:00</w:t>
      </w:r>
      <w:r w:rsidR="00101D55">
        <w:rPr>
          <w:rFonts w:ascii="Times New Roman" w:hAnsi="Times New Roman" w:cs="Times New Roman"/>
          <w:color w:val="auto"/>
          <w:shd w:val="clear" w:color="auto" w:fill="FFFFFF"/>
        </w:rPr>
        <w:t>02</w:t>
      </w:r>
      <w:r w:rsidRPr="00CB427F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="00101D55">
        <w:rPr>
          <w:rFonts w:ascii="Times New Roman" w:hAnsi="Times New Roman" w:cs="Times New Roman"/>
          <w:color w:val="auto"/>
          <w:shd w:val="clear" w:color="auto" w:fill="FFFFFF"/>
        </w:rPr>
        <w:t xml:space="preserve">із земель житлової та громадської забудови </w:t>
      </w:r>
      <w:r w:rsidR="00101D55" w:rsidRPr="00CB427F">
        <w:rPr>
          <w:rFonts w:ascii="Times New Roman" w:hAnsi="Times New Roman" w:cs="Times New Roman"/>
          <w:color w:val="auto"/>
          <w:shd w:val="clear" w:color="auto" w:fill="FFFFFF"/>
        </w:rPr>
        <w:t>комунальної власності</w:t>
      </w:r>
      <w:r w:rsidRPr="00CB427F">
        <w:rPr>
          <w:rFonts w:ascii="Times New Roman" w:hAnsi="Times New Roman" w:cs="Times New Roman"/>
          <w:color w:val="auto"/>
          <w:shd w:val="clear" w:color="auto" w:fill="FFFFFF"/>
        </w:rPr>
        <w:t xml:space="preserve">, в межах населеного пункту, за адресою: вул. </w:t>
      </w:r>
      <w:proofErr w:type="spellStart"/>
      <w:r w:rsidR="003243CF" w:rsidRPr="003243CF">
        <w:rPr>
          <w:rFonts w:ascii="Times New Roman" w:hAnsi="Times New Roman" w:cs="Times New Roman"/>
          <w:color w:val="auto"/>
          <w:shd w:val="clear" w:color="auto" w:fill="FFFFFF"/>
        </w:rPr>
        <w:t>Засядько</w:t>
      </w:r>
      <w:proofErr w:type="spellEnd"/>
      <w:r w:rsidRPr="00CB427F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="003243CF">
        <w:rPr>
          <w:rFonts w:ascii="Times New Roman" w:hAnsi="Times New Roman" w:cs="Times New Roman"/>
          <w:color w:val="auto"/>
          <w:shd w:val="clear" w:color="auto" w:fill="FFFFFF"/>
        </w:rPr>
        <w:t>5,</w:t>
      </w:r>
      <w:r w:rsidRPr="00CB427F">
        <w:rPr>
          <w:rFonts w:ascii="Times New Roman" w:hAnsi="Times New Roman" w:cs="Times New Roman"/>
          <w:color w:val="auto"/>
          <w:shd w:val="clear" w:color="auto" w:fill="FFFFFF"/>
        </w:rPr>
        <w:t xml:space="preserve"> с</w:t>
      </w:r>
      <w:r w:rsidR="003243CF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Pr="00CB427F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243CF">
        <w:rPr>
          <w:rFonts w:ascii="Times New Roman" w:hAnsi="Times New Roman" w:cs="Times New Roman"/>
          <w:color w:val="auto"/>
          <w:shd w:val="clear" w:color="auto" w:fill="FFFFFF"/>
        </w:rPr>
        <w:t>Водяне</w:t>
      </w:r>
      <w:r w:rsidRPr="00CB427F">
        <w:rPr>
          <w:rFonts w:ascii="Times New Roman" w:hAnsi="Times New Roman" w:cs="Times New Roman"/>
          <w:color w:val="auto"/>
          <w:shd w:val="clear" w:color="auto" w:fill="FFFFFF"/>
        </w:rPr>
        <w:t xml:space="preserve"> на території Петрівської селищної територіальної громади Олександрійського району Кіровоградської області.</w:t>
      </w:r>
    </w:p>
    <w:p w:rsidR="00C430F8" w:rsidRPr="008F4B95" w:rsidRDefault="007538A5" w:rsidP="000226DE">
      <w:pPr>
        <w:pStyle w:val="aa"/>
        <w:widowControl/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rFonts w:ascii="Times New Roman" w:hAnsi="Times New Roman" w:cs="Times New Roman"/>
        </w:rPr>
      </w:pPr>
      <w:r w:rsidRPr="0068131A">
        <w:rPr>
          <w:rFonts w:ascii="Times New Roman" w:eastAsia="Times New Roman" w:hAnsi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Pr="0068131A">
        <w:rPr>
          <w:rFonts w:ascii="Times New Roman" w:hAnsi="Times New Roman" w:cs="Times New Roman"/>
        </w:rPr>
        <w:t xml:space="preserve">на земельну ділянку загальною площею </w:t>
      </w:r>
      <w:r>
        <w:rPr>
          <w:rFonts w:ascii="Times New Roman" w:hAnsi="Times New Roman" w:cs="Times New Roman"/>
        </w:rPr>
        <w:t>19</w:t>
      </w:r>
      <w:r w:rsidRPr="0068131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7500</w:t>
      </w:r>
      <w:r w:rsidRPr="0068131A">
        <w:rPr>
          <w:rFonts w:ascii="Times New Roman" w:hAnsi="Times New Roman" w:cs="Times New Roman"/>
        </w:rPr>
        <w:t xml:space="preserve"> га</w:t>
      </w:r>
      <w:r w:rsidRPr="007538A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для ведення товарного сільськогосподарського виробництва,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код КВЦПЗД-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0</w:t>
      </w:r>
      <w:r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.</w:t>
      </w:r>
      <w:r>
        <w:rPr>
          <w:rFonts w:ascii="Times New Roman" w:hAnsi="Times New Roman" w:cs="Times New Roman"/>
          <w:color w:val="auto"/>
          <w:shd w:val="clear" w:color="auto" w:fill="FFFFFF"/>
        </w:rPr>
        <w:t>01</w:t>
      </w:r>
      <w:r w:rsidRPr="0068131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з кадастровим номером </w:t>
      </w:r>
      <w:r w:rsidRPr="0068131A">
        <w:rPr>
          <w:rFonts w:ascii="Times New Roman" w:eastAsia="Times New Roman" w:hAnsi="Times New Roman" w:cs="Times New Roman"/>
        </w:rPr>
        <w:t>35249</w:t>
      </w:r>
      <w:r>
        <w:rPr>
          <w:rFonts w:ascii="Times New Roman" w:eastAsia="Times New Roman" w:hAnsi="Times New Roman" w:cs="Times New Roman"/>
        </w:rPr>
        <w:t>829</w:t>
      </w:r>
      <w:r w:rsidRPr="0068131A">
        <w:rPr>
          <w:rFonts w:ascii="Times New Roman" w:eastAsia="Times New Roman" w:hAnsi="Times New Roman" w:cs="Times New Roman"/>
        </w:rPr>
        <w:t>00:</w:t>
      </w:r>
      <w:r>
        <w:rPr>
          <w:rFonts w:ascii="Times New Roman" w:eastAsia="Times New Roman" w:hAnsi="Times New Roman" w:cs="Times New Roman"/>
        </w:rPr>
        <w:t>02</w:t>
      </w:r>
      <w:r w:rsidRPr="0068131A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000</w:t>
      </w:r>
      <w:r w:rsidRPr="0068131A">
        <w:rPr>
          <w:rFonts w:ascii="Times New Roman" w:eastAsia="Times New Roman" w:hAnsi="Times New Roman" w:cs="Times New Roman"/>
        </w:rPr>
        <w:t>:0</w:t>
      </w:r>
      <w:r>
        <w:rPr>
          <w:rFonts w:ascii="Times New Roman" w:eastAsia="Times New Roman" w:hAnsi="Times New Roman" w:cs="Times New Roman"/>
        </w:rPr>
        <w:t>936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>,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із земель сільськогосподарського призначення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CB427F">
        <w:rPr>
          <w:rFonts w:ascii="Times New Roman" w:hAnsi="Times New Roman" w:cs="Times New Roman"/>
          <w:color w:val="auto"/>
          <w:shd w:val="clear" w:color="auto" w:fill="FFFFFF"/>
        </w:rPr>
        <w:t xml:space="preserve">комунальної </w:t>
      </w:r>
      <w:r w:rsidRPr="00CB427F">
        <w:rPr>
          <w:rFonts w:ascii="Times New Roman" w:hAnsi="Times New Roman" w:cs="Times New Roman"/>
          <w:color w:val="auto"/>
          <w:shd w:val="clear" w:color="auto" w:fill="FFFFFF"/>
        </w:rPr>
        <w:lastRenderedPageBreak/>
        <w:t>власності</w:t>
      </w:r>
      <w:r w:rsidR="006C0F6D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на території Петрівської селищної територіальної громади Олександрійського району Кіровоградської області.</w:t>
      </w:r>
    </w:p>
    <w:p w:rsidR="008F4B95" w:rsidRPr="00CB427F" w:rsidRDefault="008F4B95" w:rsidP="000226DE">
      <w:pPr>
        <w:pStyle w:val="aa"/>
        <w:widowControl/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rFonts w:ascii="Times New Roman" w:hAnsi="Times New Roman" w:cs="Times New Roman"/>
        </w:rPr>
      </w:pPr>
      <w:r w:rsidRPr="0068131A">
        <w:rPr>
          <w:rFonts w:ascii="Times New Roman" w:eastAsia="Times New Roman" w:hAnsi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Pr="0068131A">
        <w:rPr>
          <w:rFonts w:ascii="Times New Roman" w:hAnsi="Times New Roman" w:cs="Times New Roman"/>
        </w:rPr>
        <w:t xml:space="preserve">на земельну ділянку загальною площею </w:t>
      </w:r>
      <w:r>
        <w:rPr>
          <w:rFonts w:ascii="Times New Roman" w:hAnsi="Times New Roman" w:cs="Times New Roman"/>
        </w:rPr>
        <w:t>7</w:t>
      </w:r>
      <w:r w:rsidRPr="0068131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8884</w:t>
      </w:r>
      <w:r w:rsidRPr="0068131A">
        <w:rPr>
          <w:rFonts w:ascii="Times New Roman" w:hAnsi="Times New Roman" w:cs="Times New Roman"/>
        </w:rPr>
        <w:t xml:space="preserve"> га</w:t>
      </w:r>
      <w:r w:rsidRPr="007538A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для ведення товарного сільськогосподарського виробництва,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код КВЦПЗД-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0</w:t>
      </w:r>
      <w:r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.</w:t>
      </w:r>
      <w:r>
        <w:rPr>
          <w:rFonts w:ascii="Times New Roman" w:hAnsi="Times New Roman" w:cs="Times New Roman"/>
          <w:color w:val="auto"/>
          <w:shd w:val="clear" w:color="auto" w:fill="FFFFFF"/>
        </w:rPr>
        <w:t>01</w:t>
      </w:r>
      <w:r w:rsidRPr="0068131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з кадастровим номером </w:t>
      </w:r>
      <w:r w:rsidRPr="0068131A">
        <w:rPr>
          <w:rFonts w:ascii="Times New Roman" w:eastAsia="Times New Roman" w:hAnsi="Times New Roman" w:cs="Times New Roman"/>
        </w:rPr>
        <w:t>35249</w:t>
      </w:r>
      <w:r>
        <w:rPr>
          <w:rFonts w:ascii="Times New Roman" w:eastAsia="Times New Roman" w:hAnsi="Times New Roman" w:cs="Times New Roman"/>
        </w:rPr>
        <w:t>829</w:t>
      </w:r>
      <w:r w:rsidRPr="0068131A">
        <w:rPr>
          <w:rFonts w:ascii="Times New Roman" w:eastAsia="Times New Roman" w:hAnsi="Times New Roman" w:cs="Times New Roman"/>
        </w:rPr>
        <w:t>00:</w:t>
      </w:r>
      <w:r>
        <w:rPr>
          <w:rFonts w:ascii="Times New Roman" w:eastAsia="Times New Roman" w:hAnsi="Times New Roman" w:cs="Times New Roman"/>
        </w:rPr>
        <w:t>02</w:t>
      </w:r>
      <w:r w:rsidRPr="0068131A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000</w:t>
      </w:r>
      <w:r w:rsidRPr="0068131A">
        <w:rPr>
          <w:rFonts w:ascii="Times New Roman" w:eastAsia="Times New Roman" w:hAnsi="Times New Roman" w:cs="Times New Roman"/>
        </w:rPr>
        <w:t>:0</w:t>
      </w:r>
      <w:r>
        <w:rPr>
          <w:rFonts w:ascii="Times New Roman" w:eastAsia="Times New Roman" w:hAnsi="Times New Roman" w:cs="Times New Roman"/>
        </w:rPr>
        <w:t>195</w:t>
      </w:r>
      <w:bookmarkStart w:id="2" w:name="_GoBack"/>
      <w:bookmarkEnd w:id="2"/>
      <w:r w:rsidRPr="0068131A">
        <w:rPr>
          <w:rFonts w:ascii="Times New Roman" w:hAnsi="Times New Roman" w:cs="Times New Roman"/>
          <w:color w:val="auto"/>
          <w:shd w:val="clear" w:color="auto" w:fill="FFFFFF"/>
        </w:rPr>
        <w:t>,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із земель сільськогосподарського призначення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CB427F">
        <w:rPr>
          <w:rFonts w:ascii="Times New Roman" w:hAnsi="Times New Roman" w:cs="Times New Roman"/>
          <w:color w:val="auto"/>
          <w:shd w:val="clear" w:color="auto" w:fill="FFFFFF"/>
        </w:rPr>
        <w:t>комунальної власності</w:t>
      </w:r>
      <w:r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на території Петрівської селищної територіальної громади Олександрійського району Кіровоградської області.</w:t>
      </w:r>
    </w:p>
    <w:p w:rsidR="00140114" w:rsidRPr="00CB427F" w:rsidRDefault="00140114" w:rsidP="007468EF">
      <w:pPr>
        <w:pStyle w:val="10"/>
        <w:ind w:right="2" w:firstLine="426"/>
        <w:rPr>
          <w:rFonts w:eastAsia="Calibri"/>
          <w:lang w:eastAsia="en-US"/>
        </w:rPr>
      </w:pPr>
    </w:p>
    <w:p w:rsidR="00AC2387" w:rsidRPr="007B6818" w:rsidRDefault="00AC2387" w:rsidP="000226DE">
      <w:pPr>
        <w:pStyle w:val="10"/>
        <w:ind w:firstLine="426"/>
      </w:pPr>
    </w:p>
    <w:p w:rsidR="000F129A" w:rsidRDefault="000F129A" w:rsidP="000226DE">
      <w:pPr>
        <w:pStyle w:val="10"/>
        <w:ind w:firstLine="426"/>
      </w:pPr>
    </w:p>
    <w:p w:rsidR="005B317C" w:rsidRPr="000226DE" w:rsidRDefault="00043626" w:rsidP="000226DE">
      <w:pPr>
        <w:pStyle w:val="10"/>
        <w:ind w:firstLine="142"/>
        <w:rPr>
          <w:b/>
        </w:rPr>
      </w:pPr>
      <w:r w:rsidRPr="000226DE">
        <w:rPr>
          <w:b/>
        </w:rPr>
        <w:t xml:space="preserve">Петрівський селищний голова </w:t>
      </w:r>
      <w:r w:rsidR="000226DE">
        <w:rPr>
          <w:b/>
        </w:rPr>
        <w:tab/>
      </w:r>
      <w:r w:rsidR="000226DE" w:rsidRPr="000226DE">
        <w:rPr>
          <w:b/>
        </w:rPr>
        <w:tab/>
      </w:r>
      <w:r w:rsidR="000226DE" w:rsidRPr="000226DE">
        <w:rPr>
          <w:b/>
        </w:rPr>
        <w:tab/>
      </w:r>
      <w:r w:rsidR="000226DE" w:rsidRPr="000226DE">
        <w:rPr>
          <w:b/>
        </w:rPr>
        <w:tab/>
      </w:r>
      <w:r w:rsidR="000226DE" w:rsidRPr="000226DE">
        <w:rPr>
          <w:b/>
        </w:rPr>
        <w:tab/>
      </w:r>
      <w:r w:rsidR="000226DE" w:rsidRPr="000226DE">
        <w:rPr>
          <w:b/>
        </w:rPr>
        <w:tab/>
      </w:r>
      <w:r w:rsidRPr="000226DE">
        <w:rPr>
          <w:b/>
        </w:rPr>
        <w:t xml:space="preserve"> </w:t>
      </w:r>
      <w:r w:rsidR="00C95F45" w:rsidRPr="000226DE">
        <w:rPr>
          <w:b/>
        </w:rPr>
        <w:t>Світлана ТИЛИК</w:t>
      </w:r>
    </w:p>
    <w:sectPr w:rsidR="005B317C" w:rsidRPr="000226DE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455"/>
    <w:multiLevelType w:val="hybridMultilevel"/>
    <w:tmpl w:val="15001238"/>
    <w:lvl w:ilvl="0" w:tplc="3CC2416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3C60"/>
    <w:rsid w:val="000112B8"/>
    <w:rsid w:val="000226DE"/>
    <w:rsid w:val="00043626"/>
    <w:rsid w:val="000537F8"/>
    <w:rsid w:val="000A20BF"/>
    <w:rsid w:val="000A2D75"/>
    <w:rsid w:val="000C6C2F"/>
    <w:rsid w:val="000D11C1"/>
    <w:rsid w:val="000D12B1"/>
    <w:rsid w:val="000D339D"/>
    <w:rsid w:val="000F129A"/>
    <w:rsid w:val="00100C57"/>
    <w:rsid w:val="00101D55"/>
    <w:rsid w:val="001036F4"/>
    <w:rsid w:val="00104C29"/>
    <w:rsid w:val="00111726"/>
    <w:rsid w:val="001218EA"/>
    <w:rsid w:val="00123694"/>
    <w:rsid w:val="00140114"/>
    <w:rsid w:val="00145BE7"/>
    <w:rsid w:val="00165189"/>
    <w:rsid w:val="00167E59"/>
    <w:rsid w:val="001804C1"/>
    <w:rsid w:val="00182815"/>
    <w:rsid w:val="001A38CE"/>
    <w:rsid w:val="001B609D"/>
    <w:rsid w:val="001B7049"/>
    <w:rsid w:val="001D044B"/>
    <w:rsid w:val="001D3EFC"/>
    <w:rsid w:val="002026C1"/>
    <w:rsid w:val="00204F60"/>
    <w:rsid w:val="00213380"/>
    <w:rsid w:val="0021691C"/>
    <w:rsid w:val="00216F43"/>
    <w:rsid w:val="00231919"/>
    <w:rsid w:val="00235AF4"/>
    <w:rsid w:val="00236061"/>
    <w:rsid w:val="00244D35"/>
    <w:rsid w:val="00260265"/>
    <w:rsid w:val="002608AA"/>
    <w:rsid w:val="0027336A"/>
    <w:rsid w:val="0029227B"/>
    <w:rsid w:val="002A6245"/>
    <w:rsid w:val="002B49D0"/>
    <w:rsid w:val="002B7B7A"/>
    <w:rsid w:val="002C3FA9"/>
    <w:rsid w:val="002C581A"/>
    <w:rsid w:val="002D0901"/>
    <w:rsid w:val="002F39D7"/>
    <w:rsid w:val="003030E4"/>
    <w:rsid w:val="003243CF"/>
    <w:rsid w:val="0032569B"/>
    <w:rsid w:val="00332700"/>
    <w:rsid w:val="00347861"/>
    <w:rsid w:val="00353B68"/>
    <w:rsid w:val="003556E4"/>
    <w:rsid w:val="00366092"/>
    <w:rsid w:val="00366860"/>
    <w:rsid w:val="0038060F"/>
    <w:rsid w:val="003A394C"/>
    <w:rsid w:val="003A537D"/>
    <w:rsid w:val="003A6E8A"/>
    <w:rsid w:val="003A75B0"/>
    <w:rsid w:val="003B770E"/>
    <w:rsid w:val="003E62B4"/>
    <w:rsid w:val="00401569"/>
    <w:rsid w:val="0041306C"/>
    <w:rsid w:val="0042582F"/>
    <w:rsid w:val="00432837"/>
    <w:rsid w:val="00474C28"/>
    <w:rsid w:val="0047711B"/>
    <w:rsid w:val="004852BA"/>
    <w:rsid w:val="00493968"/>
    <w:rsid w:val="004C2480"/>
    <w:rsid w:val="004F1980"/>
    <w:rsid w:val="004F7722"/>
    <w:rsid w:val="005112ED"/>
    <w:rsid w:val="00516641"/>
    <w:rsid w:val="00517A78"/>
    <w:rsid w:val="00521691"/>
    <w:rsid w:val="00530789"/>
    <w:rsid w:val="00531B28"/>
    <w:rsid w:val="00533F3D"/>
    <w:rsid w:val="00537726"/>
    <w:rsid w:val="00544677"/>
    <w:rsid w:val="00551693"/>
    <w:rsid w:val="00554A55"/>
    <w:rsid w:val="0056517A"/>
    <w:rsid w:val="00566D6D"/>
    <w:rsid w:val="00574216"/>
    <w:rsid w:val="00577B2E"/>
    <w:rsid w:val="00585F73"/>
    <w:rsid w:val="00587DB3"/>
    <w:rsid w:val="005B317C"/>
    <w:rsid w:val="005C4F4B"/>
    <w:rsid w:val="005E45DE"/>
    <w:rsid w:val="005E6363"/>
    <w:rsid w:val="005F780F"/>
    <w:rsid w:val="00622390"/>
    <w:rsid w:val="00643694"/>
    <w:rsid w:val="006440B1"/>
    <w:rsid w:val="00650514"/>
    <w:rsid w:val="00653283"/>
    <w:rsid w:val="00654C60"/>
    <w:rsid w:val="0066304F"/>
    <w:rsid w:val="00672F83"/>
    <w:rsid w:val="00680D42"/>
    <w:rsid w:val="0068131A"/>
    <w:rsid w:val="00683EB0"/>
    <w:rsid w:val="006A62F6"/>
    <w:rsid w:val="006A6E30"/>
    <w:rsid w:val="006B5AF5"/>
    <w:rsid w:val="006C0F6D"/>
    <w:rsid w:val="006D486F"/>
    <w:rsid w:val="006F0F1B"/>
    <w:rsid w:val="006F1AD7"/>
    <w:rsid w:val="00702BB5"/>
    <w:rsid w:val="00702BCE"/>
    <w:rsid w:val="007032F8"/>
    <w:rsid w:val="007152DC"/>
    <w:rsid w:val="00721743"/>
    <w:rsid w:val="007468EF"/>
    <w:rsid w:val="00750CED"/>
    <w:rsid w:val="007538A5"/>
    <w:rsid w:val="00761C60"/>
    <w:rsid w:val="00762BA6"/>
    <w:rsid w:val="00764EF7"/>
    <w:rsid w:val="00776A62"/>
    <w:rsid w:val="00782906"/>
    <w:rsid w:val="007A0A60"/>
    <w:rsid w:val="007B24BF"/>
    <w:rsid w:val="007B376E"/>
    <w:rsid w:val="007B6818"/>
    <w:rsid w:val="007C2AF7"/>
    <w:rsid w:val="007D13EE"/>
    <w:rsid w:val="007F0A43"/>
    <w:rsid w:val="007F2EA2"/>
    <w:rsid w:val="007F47B4"/>
    <w:rsid w:val="0080509F"/>
    <w:rsid w:val="008062EE"/>
    <w:rsid w:val="00821815"/>
    <w:rsid w:val="00845A29"/>
    <w:rsid w:val="00871D93"/>
    <w:rsid w:val="0088188A"/>
    <w:rsid w:val="00893B09"/>
    <w:rsid w:val="00893D84"/>
    <w:rsid w:val="008A41C2"/>
    <w:rsid w:val="008B202D"/>
    <w:rsid w:val="008B292D"/>
    <w:rsid w:val="008B2C79"/>
    <w:rsid w:val="008D0482"/>
    <w:rsid w:val="008D13D9"/>
    <w:rsid w:val="008D3F7A"/>
    <w:rsid w:val="008D6F25"/>
    <w:rsid w:val="008F2E6C"/>
    <w:rsid w:val="008F4B95"/>
    <w:rsid w:val="00901B81"/>
    <w:rsid w:val="00903D41"/>
    <w:rsid w:val="00913760"/>
    <w:rsid w:val="009201D8"/>
    <w:rsid w:val="00922BF6"/>
    <w:rsid w:val="00934300"/>
    <w:rsid w:val="009365FB"/>
    <w:rsid w:val="009455F4"/>
    <w:rsid w:val="00950222"/>
    <w:rsid w:val="00962C54"/>
    <w:rsid w:val="00964875"/>
    <w:rsid w:val="0096690E"/>
    <w:rsid w:val="009669C9"/>
    <w:rsid w:val="0098238B"/>
    <w:rsid w:val="009A00F6"/>
    <w:rsid w:val="009C2EA6"/>
    <w:rsid w:val="009E2A4C"/>
    <w:rsid w:val="009E2F98"/>
    <w:rsid w:val="009E3BA2"/>
    <w:rsid w:val="009F17E9"/>
    <w:rsid w:val="009F4684"/>
    <w:rsid w:val="009F7C13"/>
    <w:rsid w:val="00A048FB"/>
    <w:rsid w:val="00A1515C"/>
    <w:rsid w:val="00A3123A"/>
    <w:rsid w:val="00A34792"/>
    <w:rsid w:val="00A35927"/>
    <w:rsid w:val="00A443E7"/>
    <w:rsid w:val="00A47F16"/>
    <w:rsid w:val="00A53CFE"/>
    <w:rsid w:val="00A63511"/>
    <w:rsid w:val="00A6717B"/>
    <w:rsid w:val="00A8505D"/>
    <w:rsid w:val="00A85F10"/>
    <w:rsid w:val="00A87023"/>
    <w:rsid w:val="00AB0A1A"/>
    <w:rsid w:val="00AB7549"/>
    <w:rsid w:val="00AC2387"/>
    <w:rsid w:val="00AD22B0"/>
    <w:rsid w:val="00AD2A27"/>
    <w:rsid w:val="00AE161F"/>
    <w:rsid w:val="00AE2B65"/>
    <w:rsid w:val="00AE51DC"/>
    <w:rsid w:val="00AF2082"/>
    <w:rsid w:val="00AF7B01"/>
    <w:rsid w:val="00B224A0"/>
    <w:rsid w:val="00B37C8D"/>
    <w:rsid w:val="00B40BFF"/>
    <w:rsid w:val="00B460FC"/>
    <w:rsid w:val="00B5450E"/>
    <w:rsid w:val="00B665C9"/>
    <w:rsid w:val="00B677FD"/>
    <w:rsid w:val="00B926A6"/>
    <w:rsid w:val="00B9280F"/>
    <w:rsid w:val="00B94D8D"/>
    <w:rsid w:val="00B96BF0"/>
    <w:rsid w:val="00BC6772"/>
    <w:rsid w:val="00BD3299"/>
    <w:rsid w:val="00C12129"/>
    <w:rsid w:val="00C2032F"/>
    <w:rsid w:val="00C430F8"/>
    <w:rsid w:val="00C4483A"/>
    <w:rsid w:val="00C5044C"/>
    <w:rsid w:val="00C67F7D"/>
    <w:rsid w:val="00C73248"/>
    <w:rsid w:val="00C82A69"/>
    <w:rsid w:val="00C86401"/>
    <w:rsid w:val="00C95F45"/>
    <w:rsid w:val="00CB427F"/>
    <w:rsid w:val="00CC1E9C"/>
    <w:rsid w:val="00CC7FED"/>
    <w:rsid w:val="00CD49DE"/>
    <w:rsid w:val="00CD4F0F"/>
    <w:rsid w:val="00D0773B"/>
    <w:rsid w:val="00D1303B"/>
    <w:rsid w:val="00D21C9A"/>
    <w:rsid w:val="00D3114A"/>
    <w:rsid w:val="00D3202F"/>
    <w:rsid w:val="00D35254"/>
    <w:rsid w:val="00D41F9B"/>
    <w:rsid w:val="00D421BB"/>
    <w:rsid w:val="00D534D4"/>
    <w:rsid w:val="00D705DA"/>
    <w:rsid w:val="00D716BA"/>
    <w:rsid w:val="00D91F9E"/>
    <w:rsid w:val="00D96063"/>
    <w:rsid w:val="00D97D9C"/>
    <w:rsid w:val="00DC4E8F"/>
    <w:rsid w:val="00DD4BCF"/>
    <w:rsid w:val="00DE0A29"/>
    <w:rsid w:val="00DE1707"/>
    <w:rsid w:val="00DE33C0"/>
    <w:rsid w:val="00DE4AED"/>
    <w:rsid w:val="00DE76E5"/>
    <w:rsid w:val="00E10342"/>
    <w:rsid w:val="00E17EB0"/>
    <w:rsid w:val="00E24924"/>
    <w:rsid w:val="00E30030"/>
    <w:rsid w:val="00E55FE6"/>
    <w:rsid w:val="00E60990"/>
    <w:rsid w:val="00E73698"/>
    <w:rsid w:val="00E93786"/>
    <w:rsid w:val="00EA224A"/>
    <w:rsid w:val="00EB0EBD"/>
    <w:rsid w:val="00EB3717"/>
    <w:rsid w:val="00ED4908"/>
    <w:rsid w:val="00EE0E72"/>
    <w:rsid w:val="00EF32C3"/>
    <w:rsid w:val="00F04D43"/>
    <w:rsid w:val="00F70F50"/>
    <w:rsid w:val="00F761C3"/>
    <w:rsid w:val="00F84B34"/>
    <w:rsid w:val="00FA387C"/>
    <w:rsid w:val="00FA4283"/>
    <w:rsid w:val="00FB328D"/>
    <w:rsid w:val="00FB5075"/>
    <w:rsid w:val="00FD1E7B"/>
    <w:rsid w:val="00FE4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226DE"/>
    <w:pPr>
      <w:spacing w:line="240" w:lineRule="auto"/>
      <w:ind w:right="102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Body Text"/>
    <w:basedOn w:val="a"/>
    <w:link w:val="ac"/>
    <w:rsid w:val="009E2A4C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E2A4C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3B770E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226DE"/>
    <w:pPr>
      <w:spacing w:line="240" w:lineRule="auto"/>
      <w:ind w:right="102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Body Text"/>
    <w:basedOn w:val="a"/>
    <w:link w:val="ac"/>
    <w:rsid w:val="009E2A4C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E2A4C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3B770E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1149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18</cp:revision>
  <cp:lastPrinted>2026-06-23T11:35:00Z</cp:lastPrinted>
  <dcterms:created xsi:type="dcterms:W3CDTF">2026-06-22T12:51:00Z</dcterms:created>
  <dcterms:modified xsi:type="dcterms:W3CDTF">2026-06-26T12:04:00Z</dcterms:modified>
</cp:coreProperties>
</file>