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A5" w:rsidRPr="005432EE" w:rsidRDefault="007B52A5" w:rsidP="007B52A5">
      <w:pPr>
        <w:jc w:val="center"/>
        <w:rPr>
          <w:sz w:val="4"/>
          <w:szCs w:val="4"/>
          <w:lang w:val="uk-UA" w:eastAsia="uk-UA"/>
        </w:rPr>
      </w:pPr>
      <w:bookmarkStart w:id="0" w:name="_GoBack"/>
      <w:bookmarkEnd w:id="0"/>
      <w:r w:rsidRPr="00D61A3B">
        <w:rPr>
          <w:noProof/>
          <w:lang w:val="uk-UA" w:eastAsia="uk-UA"/>
        </w:rPr>
        <w:drawing>
          <wp:inline distT="0" distB="0" distL="0" distR="0">
            <wp:extent cx="571500" cy="7620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A5" w:rsidRPr="005432EE" w:rsidRDefault="007B52A5" w:rsidP="007B52A5">
      <w:pPr>
        <w:jc w:val="center"/>
        <w:rPr>
          <w:lang w:val="uk-UA" w:eastAsia="uk-UA"/>
        </w:rPr>
      </w:pPr>
      <w:r w:rsidRPr="005432EE">
        <w:rPr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7B52A5" w:rsidRPr="005432EE" w:rsidTr="00E231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A5" w:rsidRPr="005432EE" w:rsidRDefault="007B52A5" w:rsidP="00E23122">
            <w:pPr>
              <w:spacing w:before="15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28300, вул. Святкова 7, селище</w:t>
            </w:r>
            <w:r w:rsidRPr="005432EE">
              <w:rPr>
                <w:lang w:val="uk-UA" w:eastAsia="uk-UA"/>
              </w:rPr>
              <w:t xml:space="preserve"> Петрове, Олександрійський р-н., Кіровоградська обл.</w:t>
            </w:r>
            <w:r w:rsidRPr="005432EE">
              <w:rPr>
                <w:lang w:val="uk-UA" w:eastAsia="uk-UA"/>
              </w:rPr>
              <w:br/>
            </w:r>
            <w:proofErr w:type="spellStart"/>
            <w:r w:rsidRPr="005432EE">
              <w:rPr>
                <w:lang w:val="uk-UA" w:eastAsia="uk-UA"/>
              </w:rPr>
              <w:t>тел</w:t>
            </w:r>
            <w:proofErr w:type="spellEnd"/>
            <w:r w:rsidRPr="005432EE">
              <w:rPr>
                <w:lang w:val="uk-UA" w:eastAsia="uk-UA"/>
              </w:rPr>
              <w:t>./факс: (05237) 9-72-60, 9-70-73 е-</w:t>
            </w:r>
            <w:proofErr w:type="spellStart"/>
            <w:r w:rsidRPr="005432EE">
              <w:rPr>
                <w:lang w:val="uk-UA" w:eastAsia="uk-UA"/>
              </w:rPr>
              <w:t>mail</w:t>
            </w:r>
            <w:proofErr w:type="spellEnd"/>
            <w:r w:rsidRPr="005432EE">
              <w:rPr>
                <w:lang w:val="uk-UA" w:eastAsia="uk-UA"/>
              </w:rPr>
              <w:t>: sel.rada.petrovo@ukr.net код в ЄДРПОУ 04364199</w:t>
            </w:r>
          </w:p>
        </w:tc>
      </w:tr>
    </w:tbl>
    <w:p w:rsidR="007B52A5" w:rsidRPr="005432EE" w:rsidRDefault="007B52A5" w:rsidP="007B52A5">
      <w:pPr>
        <w:rPr>
          <w:lang w:val="uk-UA" w:eastAsia="uk-UA"/>
        </w:rPr>
      </w:pPr>
    </w:p>
    <w:p w:rsidR="00C24054" w:rsidRPr="00B4402E" w:rsidRDefault="007B52A5" w:rsidP="003A60B9">
      <w:pPr>
        <w:tabs>
          <w:tab w:val="left" w:pos="5585"/>
        </w:tabs>
        <w:rPr>
          <w:sz w:val="18"/>
          <w:szCs w:val="18"/>
          <w:lang w:val="uk-UA" w:eastAsia="uk-UA"/>
        </w:rPr>
      </w:pPr>
      <w:r w:rsidRPr="005432EE">
        <w:rPr>
          <w:lang w:val="uk-UA" w:eastAsia="uk-UA"/>
        </w:rPr>
        <w:t>________________ № _________</w:t>
      </w:r>
      <w:r w:rsidRPr="00160AC1">
        <w:rPr>
          <w:lang w:val="uk-UA" w:eastAsia="uk-UA"/>
        </w:rPr>
        <w:t>_</w:t>
      </w:r>
      <w:r w:rsidRPr="005432EE">
        <w:rPr>
          <w:lang w:val="uk-UA" w:eastAsia="uk-UA"/>
        </w:rPr>
        <w:t>______</w:t>
      </w:r>
      <w:r w:rsidR="0048350D">
        <w:rPr>
          <w:lang w:val="uk-UA" w:eastAsia="uk-UA"/>
        </w:rPr>
        <w:tab/>
      </w:r>
      <w:r w:rsidR="0048350D" w:rsidRPr="00B4402E">
        <w:rPr>
          <w:sz w:val="18"/>
          <w:szCs w:val="18"/>
          <w:lang w:val="uk-UA" w:eastAsia="uk-UA"/>
        </w:rPr>
        <w:t xml:space="preserve">на № </w:t>
      </w:r>
      <w:r w:rsidR="007419A3" w:rsidRPr="00B4402E">
        <w:rPr>
          <w:sz w:val="18"/>
          <w:szCs w:val="18"/>
          <w:lang w:val="uk-UA" w:eastAsia="uk-UA"/>
        </w:rPr>
        <w:t>01-1</w:t>
      </w:r>
      <w:r w:rsidR="00410FBF" w:rsidRPr="00B4402E">
        <w:rPr>
          <w:sz w:val="18"/>
          <w:szCs w:val="18"/>
          <w:lang w:val="uk-UA" w:eastAsia="uk-UA"/>
        </w:rPr>
        <w:t>8</w:t>
      </w:r>
      <w:r w:rsidR="000F6B22" w:rsidRPr="00B4402E">
        <w:rPr>
          <w:sz w:val="18"/>
          <w:szCs w:val="18"/>
          <w:lang w:val="uk-UA" w:eastAsia="uk-UA"/>
        </w:rPr>
        <w:t>/</w:t>
      </w:r>
      <w:r w:rsidR="00410FBF" w:rsidRPr="00B4402E">
        <w:rPr>
          <w:sz w:val="18"/>
          <w:szCs w:val="18"/>
          <w:lang w:val="uk-UA" w:eastAsia="uk-UA"/>
        </w:rPr>
        <w:t>1212</w:t>
      </w:r>
      <w:r w:rsidR="000F6B22" w:rsidRPr="00B4402E">
        <w:rPr>
          <w:sz w:val="18"/>
          <w:szCs w:val="18"/>
          <w:lang w:val="uk-UA" w:eastAsia="uk-UA"/>
        </w:rPr>
        <w:t>/</w:t>
      </w:r>
      <w:r w:rsidR="007419A3" w:rsidRPr="00B4402E">
        <w:rPr>
          <w:sz w:val="18"/>
          <w:szCs w:val="18"/>
          <w:lang w:val="uk-UA" w:eastAsia="uk-UA"/>
        </w:rPr>
        <w:t>0.5</w:t>
      </w:r>
      <w:r w:rsidR="000F6B22" w:rsidRPr="00B4402E">
        <w:rPr>
          <w:sz w:val="18"/>
          <w:szCs w:val="18"/>
          <w:lang w:val="uk-UA" w:eastAsia="uk-UA"/>
        </w:rPr>
        <w:t xml:space="preserve"> </w:t>
      </w:r>
      <w:r w:rsidR="0048350D" w:rsidRPr="00B4402E">
        <w:rPr>
          <w:sz w:val="18"/>
          <w:szCs w:val="18"/>
          <w:lang w:val="uk-UA" w:eastAsia="uk-UA"/>
        </w:rPr>
        <w:t xml:space="preserve"> від </w:t>
      </w:r>
      <w:r w:rsidR="00410FBF" w:rsidRPr="00B4402E">
        <w:rPr>
          <w:sz w:val="18"/>
          <w:szCs w:val="18"/>
          <w:lang w:val="uk-UA" w:eastAsia="uk-UA"/>
        </w:rPr>
        <w:t>09</w:t>
      </w:r>
      <w:r w:rsidR="0048350D" w:rsidRPr="00B4402E">
        <w:rPr>
          <w:sz w:val="18"/>
          <w:szCs w:val="18"/>
          <w:lang w:val="uk-UA" w:eastAsia="uk-UA"/>
        </w:rPr>
        <w:t>.0</w:t>
      </w:r>
      <w:r w:rsidR="00410FBF" w:rsidRPr="00B4402E">
        <w:rPr>
          <w:sz w:val="18"/>
          <w:szCs w:val="18"/>
          <w:lang w:val="uk-UA" w:eastAsia="uk-UA"/>
        </w:rPr>
        <w:t>9</w:t>
      </w:r>
      <w:r w:rsidR="0048350D" w:rsidRPr="00B4402E">
        <w:rPr>
          <w:sz w:val="18"/>
          <w:szCs w:val="18"/>
          <w:lang w:val="uk-UA" w:eastAsia="uk-UA"/>
        </w:rPr>
        <w:t>.2025 року</w:t>
      </w:r>
    </w:p>
    <w:p w:rsidR="00C1683B" w:rsidRPr="00B4402E" w:rsidRDefault="00C1683B" w:rsidP="00C1683B">
      <w:pPr>
        <w:tabs>
          <w:tab w:val="left" w:pos="5585"/>
        </w:tabs>
        <w:rPr>
          <w:sz w:val="18"/>
          <w:szCs w:val="18"/>
          <w:lang w:val="uk-UA" w:eastAsia="uk-UA"/>
        </w:rPr>
      </w:pPr>
      <w:r w:rsidRPr="00B4402E">
        <w:rPr>
          <w:sz w:val="18"/>
          <w:szCs w:val="18"/>
          <w:lang w:val="uk-UA" w:eastAsia="uk-UA"/>
        </w:rPr>
        <w:tab/>
        <w:t>на № 1592/01-13 від 03.06.2025 року</w:t>
      </w:r>
    </w:p>
    <w:p w:rsidR="00C1683B" w:rsidRPr="00B4402E" w:rsidRDefault="00C1683B" w:rsidP="00C1683B">
      <w:pPr>
        <w:tabs>
          <w:tab w:val="left" w:pos="5585"/>
        </w:tabs>
        <w:rPr>
          <w:sz w:val="18"/>
          <w:szCs w:val="18"/>
          <w:lang w:val="uk-UA" w:eastAsia="uk-UA"/>
        </w:rPr>
      </w:pPr>
      <w:r w:rsidRPr="00B4402E">
        <w:rPr>
          <w:sz w:val="18"/>
          <w:szCs w:val="18"/>
          <w:lang w:val="uk-UA" w:eastAsia="uk-UA"/>
        </w:rPr>
        <w:tab/>
        <w:t>на № 01-26/90/0.1 від 25.06.2025 року</w:t>
      </w:r>
    </w:p>
    <w:p w:rsidR="003A60B9" w:rsidRPr="00B4402E" w:rsidRDefault="00B4402E" w:rsidP="00B4402E">
      <w:pPr>
        <w:tabs>
          <w:tab w:val="left" w:pos="5585"/>
        </w:tabs>
        <w:rPr>
          <w:sz w:val="18"/>
          <w:szCs w:val="18"/>
          <w:lang w:val="uk-UA"/>
        </w:rPr>
      </w:pPr>
      <w:r w:rsidRPr="00B4402E">
        <w:rPr>
          <w:sz w:val="18"/>
          <w:szCs w:val="18"/>
          <w:lang w:val="uk-UA"/>
        </w:rPr>
        <w:tab/>
        <w:t xml:space="preserve">на № 19-07/2/4 від 23.07.2025 року </w:t>
      </w:r>
    </w:p>
    <w:p w:rsidR="00B4402E" w:rsidRPr="003A60B9" w:rsidRDefault="00B4402E" w:rsidP="00B4402E">
      <w:pPr>
        <w:tabs>
          <w:tab w:val="left" w:pos="5585"/>
        </w:tabs>
        <w:rPr>
          <w:sz w:val="22"/>
          <w:szCs w:val="22"/>
          <w:lang w:val="uk-UA"/>
        </w:rPr>
      </w:pPr>
    </w:p>
    <w:p w:rsidR="00C1683B" w:rsidRPr="00C1683B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Управління регіонального</w:t>
      </w:r>
    </w:p>
    <w:p w:rsidR="00C1683B" w:rsidRPr="00C1683B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розвитку, містобудування та</w:t>
      </w:r>
    </w:p>
    <w:p w:rsidR="00C1683B" w:rsidRPr="00C1683B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архітектури Кіровоградської</w:t>
      </w:r>
    </w:p>
    <w:p w:rsidR="00C1683B" w:rsidRPr="00C1683B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обласної військової</w:t>
      </w:r>
    </w:p>
    <w:p w:rsidR="008833ED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адміністрації</w:t>
      </w:r>
    </w:p>
    <w:p w:rsidR="00C1683B" w:rsidRDefault="00C1683B" w:rsidP="00C1683B">
      <w:pPr>
        <w:ind w:firstLine="5529"/>
        <w:rPr>
          <w:b/>
          <w:sz w:val="28"/>
          <w:szCs w:val="28"/>
          <w:lang w:val="uk-UA"/>
        </w:rPr>
      </w:pPr>
    </w:p>
    <w:p w:rsidR="00C1683B" w:rsidRPr="00C1683B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Сектор містобудування,</w:t>
      </w:r>
    </w:p>
    <w:p w:rsidR="00C1683B" w:rsidRPr="00C1683B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архітектури, житлово-</w:t>
      </w:r>
    </w:p>
    <w:p w:rsidR="00C1683B" w:rsidRPr="00C1683B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комунального господарства та</w:t>
      </w:r>
    </w:p>
    <w:p w:rsidR="00C1683B" w:rsidRPr="00C1683B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інфраструктури</w:t>
      </w:r>
    </w:p>
    <w:p w:rsidR="00C1683B" w:rsidRPr="00C1683B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Олександрійської районної</w:t>
      </w:r>
    </w:p>
    <w:p w:rsidR="00772583" w:rsidRPr="00705379" w:rsidRDefault="00C1683B" w:rsidP="00C1683B">
      <w:pPr>
        <w:ind w:firstLine="5529"/>
        <w:rPr>
          <w:b/>
          <w:sz w:val="28"/>
          <w:szCs w:val="28"/>
          <w:lang w:val="uk-UA"/>
        </w:rPr>
      </w:pPr>
      <w:r w:rsidRPr="00C1683B">
        <w:rPr>
          <w:b/>
          <w:sz w:val="28"/>
          <w:szCs w:val="28"/>
          <w:lang w:val="uk-UA"/>
        </w:rPr>
        <w:t>військової адміністрації</w:t>
      </w:r>
    </w:p>
    <w:p w:rsidR="00160AC1" w:rsidRDefault="00C74E9F" w:rsidP="00FB6F2A">
      <w:pPr>
        <w:ind w:right="524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A299A">
        <w:rPr>
          <w:b/>
          <w:sz w:val="28"/>
          <w:szCs w:val="28"/>
          <w:lang w:val="uk-UA"/>
        </w:rPr>
        <w:t xml:space="preserve"> </w:t>
      </w:r>
      <w:r w:rsidR="00410FBF">
        <w:rPr>
          <w:b/>
          <w:sz w:val="28"/>
          <w:szCs w:val="28"/>
          <w:lang w:val="uk-UA"/>
        </w:rPr>
        <w:t>моніторинг та оцінку ступеня</w:t>
      </w:r>
    </w:p>
    <w:p w:rsidR="00410FBF" w:rsidRPr="00410FBF" w:rsidRDefault="00410FBF" w:rsidP="00FB6F2A">
      <w:pPr>
        <w:ind w:right="5244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безбар</w:t>
      </w:r>
      <w:r w:rsidRPr="00C1683B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єрності</w:t>
      </w:r>
      <w:proofErr w:type="spellEnd"/>
    </w:p>
    <w:p w:rsidR="00772583" w:rsidRDefault="00772583" w:rsidP="00FB6F2A">
      <w:pPr>
        <w:ind w:right="5244"/>
        <w:rPr>
          <w:b/>
          <w:color w:val="000000"/>
          <w:sz w:val="28"/>
          <w:szCs w:val="28"/>
          <w:lang w:val="uk-UA"/>
        </w:rPr>
      </w:pPr>
    </w:p>
    <w:p w:rsidR="005F2F5D" w:rsidRDefault="00AC15B0" w:rsidP="00C1683B">
      <w:pPr>
        <w:ind w:firstLine="567"/>
        <w:jc w:val="both"/>
        <w:rPr>
          <w:sz w:val="28"/>
          <w:szCs w:val="28"/>
          <w:lang w:val="uk-UA"/>
        </w:rPr>
      </w:pPr>
      <w:r w:rsidRPr="00DF3F0E">
        <w:rPr>
          <w:sz w:val="28"/>
          <w:szCs w:val="28"/>
          <w:lang w:val="uk-UA"/>
        </w:rPr>
        <w:t>На виконання</w:t>
      </w:r>
      <w:r w:rsidR="00410FBF">
        <w:rPr>
          <w:sz w:val="28"/>
          <w:szCs w:val="28"/>
          <w:lang w:val="uk-UA"/>
        </w:rPr>
        <w:t xml:space="preserve"> листа Кіровоградської обласної військової адміністрації </w:t>
      </w:r>
      <w:r w:rsidR="00C1683B">
        <w:rPr>
          <w:sz w:val="28"/>
          <w:szCs w:val="28"/>
          <w:lang w:val="uk-UA"/>
        </w:rPr>
        <w:t xml:space="preserve">   </w:t>
      </w:r>
      <w:r w:rsidR="00410FBF">
        <w:rPr>
          <w:sz w:val="28"/>
          <w:szCs w:val="28"/>
          <w:lang w:val="uk-UA"/>
        </w:rPr>
        <w:t>від 09 вересня 2025 року № 01-18/1212/0.5</w:t>
      </w:r>
      <w:r w:rsidR="00F37DF6">
        <w:rPr>
          <w:sz w:val="28"/>
          <w:szCs w:val="28"/>
          <w:lang w:val="uk-UA"/>
        </w:rPr>
        <w:t xml:space="preserve">, </w:t>
      </w:r>
      <w:r w:rsidR="00C1683B">
        <w:rPr>
          <w:sz w:val="28"/>
          <w:szCs w:val="28"/>
          <w:lang w:val="uk-UA"/>
        </w:rPr>
        <w:t>доручення начальника обласної військової адміністрації від 25 червня 2025 року № 01-26/90/0.1</w:t>
      </w:r>
      <w:r w:rsidR="00F37DF6">
        <w:rPr>
          <w:sz w:val="28"/>
          <w:szCs w:val="28"/>
          <w:lang w:val="uk-UA"/>
        </w:rPr>
        <w:t>,</w:t>
      </w:r>
      <w:r w:rsidR="00A224D9">
        <w:rPr>
          <w:sz w:val="28"/>
          <w:szCs w:val="28"/>
          <w:lang w:val="uk-UA"/>
        </w:rPr>
        <w:t xml:space="preserve"> лист</w:t>
      </w:r>
      <w:r w:rsidR="00F37DF6">
        <w:rPr>
          <w:sz w:val="28"/>
          <w:szCs w:val="28"/>
          <w:lang w:val="uk-UA"/>
        </w:rPr>
        <w:t>а</w:t>
      </w:r>
      <w:r w:rsidR="00A224D9">
        <w:rPr>
          <w:sz w:val="28"/>
          <w:szCs w:val="28"/>
          <w:lang w:val="uk-UA"/>
        </w:rPr>
        <w:t xml:space="preserve"> Міністерства розвитку громад та території України від 03 червня 2025 року     № 24953/30/14-25</w:t>
      </w:r>
      <w:r w:rsidR="00410FBF">
        <w:rPr>
          <w:sz w:val="28"/>
          <w:szCs w:val="28"/>
          <w:lang w:val="uk-UA"/>
        </w:rPr>
        <w:t xml:space="preserve"> </w:t>
      </w:r>
      <w:r w:rsidR="00B4402E">
        <w:rPr>
          <w:sz w:val="28"/>
          <w:szCs w:val="28"/>
          <w:lang w:val="uk-UA"/>
        </w:rPr>
        <w:t>та протокол</w:t>
      </w:r>
      <w:r w:rsidR="00F37DF6">
        <w:rPr>
          <w:sz w:val="28"/>
          <w:szCs w:val="28"/>
          <w:lang w:val="uk-UA"/>
        </w:rPr>
        <w:t>у</w:t>
      </w:r>
      <w:r w:rsidR="00B4402E">
        <w:rPr>
          <w:sz w:val="28"/>
          <w:szCs w:val="28"/>
          <w:lang w:val="uk-UA"/>
        </w:rPr>
        <w:t xml:space="preserve"> Олександрійської районної військової адміністрації </w:t>
      </w:r>
      <w:r w:rsidR="00F37DF6">
        <w:rPr>
          <w:sz w:val="28"/>
          <w:szCs w:val="28"/>
          <w:lang w:val="uk-UA"/>
        </w:rPr>
        <w:t xml:space="preserve">від 23 липня 2025 року № 19-07/2/4 </w:t>
      </w:r>
      <w:r w:rsidR="00410FBF">
        <w:rPr>
          <w:sz w:val="28"/>
          <w:szCs w:val="28"/>
          <w:lang w:val="uk-UA"/>
        </w:rPr>
        <w:t xml:space="preserve">про моніторинг та оцінку ступеня </w:t>
      </w:r>
      <w:proofErr w:type="spellStart"/>
      <w:r w:rsidR="00410FBF">
        <w:rPr>
          <w:sz w:val="28"/>
          <w:szCs w:val="28"/>
          <w:lang w:val="uk-UA"/>
        </w:rPr>
        <w:t>безбар</w:t>
      </w:r>
      <w:r w:rsidR="00410FBF" w:rsidRPr="00410FBF">
        <w:rPr>
          <w:sz w:val="28"/>
          <w:szCs w:val="28"/>
          <w:lang w:val="uk-UA"/>
        </w:rPr>
        <w:t>’</w:t>
      </w:r>
      <w:r w:rsidR="00410FBF">
        <w:rPr>
          <w:sz w:val="28"/>
          <w:szCs w:val="28"/>
          <w:lang w:val="uk-UA"/>
        </w:rPr>
        <w:t>єрності</w:t>
      </w:r>
      <w:proofErr w:type="spellEnd"/>
      <w:r w:rsidR="00410FBF">
        <w:rPr>
          <w:sz w:val="28"/>
          <w:szCs w:val="28"/>
          <w:lang w:val="uk-UA"/>
        </w:rPr>
        <w:t xml:space="preserve"> </w:t>
      </w:r>
      <w:proofErr w:type="spellStart"/>
      <w:r w:rsidR="00C1683B">
        <w:rPr>
          <w:sz w:val="28"/>
          <w:szCs w:val="28"/>
          <w:lang w:val="uk-UA"/>
        </w:rPr>
        <w:t>об</w:t>
      </w:r>
      <w:r w:rsidR="00C1683B" w:rsidRPr="00C1683B">
        <w:rPr>
          <w:sz w:val="28"/>
          <w:szCs w:val="28"/>
          <w:lang w:val="uk-UA"/>
        </w:rPr>
        <w:t>’</w:t>
      </w:r>
      <w:r w:rsidR="00C1683B">
        <w:rPr>
          <w:sz w:val="28"/>
          <w:szCs w:val="28"/>
          <w:lang w:val="uk-UA"/>
        </w:rPr>
        <w:t>ктів</w:t>
      </w:r>
      <w:proofErr w:type="spellEnd"/>
      <w:r w:rsidR="00C1683B">
        <w:rPr>
          <w:sz w:val="28"/>
          <w:szCs w:val="28"/>
          <w:lang w:val="uk-UA"/>
        </w:rPr>
        <w:t xml:space="preserve"> фізичного оточення і послуг для осіб з інвалідністю </w:t>
      </w:r>
      <w:r w:rsidR="00DB4C97" w:rsidRPr="00DB4C97">
        <w:rPr>
          <w:sz w:val="28"/>
          <w:szCs w:val="28"/>
          <w:lang w:val="uk-UA"/>
        </w:rPr>
        <w:t xml:space="preserve">Петрівська селищна рада </w:t>
      </w:r>
      <w:r w:rsidR="00F37DF6">
        <w:rPr>
          <w:sz w:val="28"/>
          <w:szCs w:val="28"/>
          <w:lang w:val="uk-UA"/>
        </w:rPr>
        <w:t>надає інформацію</w:t>
      </w:r>
      <w:r w:rsidR="00FB4061">
        <w:rPr>
          <w:sz w:val="28"/>
          <w:szCs w:val="28"/>
          <w:lang w:val="uk-UA"/>
        </w:rPr>
        <w:t xml:space="preserve"> </w:t>
      </w:r>
      <w:r w:rsidR="00410FBF">
        <w:rPr>
          <w:sz w:val="28"/>
          <w:szCs w:val="28"/>
          <w:lang w:val="uk-UA"/>
        </w:rPr>
        <w:t>згідно додатка</w:t>
      </w:r>
      <w:r w:rsidR="00FB4061">
        <w:rPr>
          <w:sz w:val="28"/>
          <w:szCs w:val="28"/>
          <w:lang w:val="uk-UA"/>
        </w:rPr>
        <w:t>.</w:t>
      </w:r>
    </w:p>
    <w:p w:rsidR="00820CBA" w:rsidRDefault="00820CBA" w:rsidP="00632D0B">
      <w:pPr>
        <w:ind w:firstLine="567"/>
        <w:jc w:val="both"/>
        <w:rPr>
          <w:sz w:val="28"/>
          <w:szCs w:val="28"/>
          <w:lang w:val="uk-UA"/>
        </w:rPr>
      </w:pPr>
    </w:p>
    <w:p w:rsidR="00410FBF" w:rsidRPr="00410FBF" w:rsidRDefault="00410FBF" w:rsidP="00410FBF">
      <w:pPr>
        <w:rPr>
          <w:sz w:val="28"/>
          <w:szCs w:val="28"/>
          <w:lang w:val="uk-UA"/>
        </w:rPr>
      </w:pPr>
      <w:r w:rsidRPr="00410FBF">
        <w:rPr>
          <w:sz w:val="28"/>
          <w:szCs w:val="28"/>
          <w:lang w:val="uk-UA"/>
        </w:rPr>
        <w:t xml:space="preserve">Додаток: на    </w:t>
      </w:r>
      <w:proofErr w:type="spellStart"/>
      <w:r w:rsidRPr="00410FBF">
        <w:rPr>
          <w:sz w:val="28"/>
          <w:szCs w:val="28"/>
          <w:lang w:val="uk-UA"/>
        </w:rPr>
        <w:t>арк</w:t>
      </w:r>
      <w:proofErr w:type="spellEnd"/>
      <w:r w:rsidRPr="00410FBF">
        <w:rPr>
          <w:sz w:val="28"/>
          <w:szCs w:val="28"/>
          <w:lang w:val="uk-UA"/>
        </w:rPr>
        <w:t>. в 1 прим.</w:t>
      </w:r>
    </w:p>
    <w:p w:rsidR="00820CBA" w:rsidRDefault="00820CBA" w:rsidP="00632D0B">
      <w:pPr>
        <w:ind w:firstLine="567"/>
        <w:jc w:val="both"/>
        <w:rPr>
          <w:sz w:val="28"/>
          <w:szCs w:val="28"/>
          <w:lang w:val="uk-UA"/>
        </w:rPr>
      </w:pPr>
    </w:p>
    <w:p w:rsidR="00410FBF" w:rsidRDefault="00410FBF" w:rsidP="00632D0B">
      <w:pPr>
        <w:ind w:firstLine="567"/>
        <w:jc w:val="both"/>
        <w:rPr>
          <w:sz w:val="28"/>
          <w:szCs w:val="28"/>
          <w:lang w:val="uk-UA"/>
        </w:rPr>
      </w:pPr>
    </w:p>
    <w:p w:rsidR="00820CBA" w:rsidRDefault="00820CBA" w:rsidP="00632D0B">
      <w:pPr>
        <w:ind w:firstLine="567"/>
        <w:jc w:val="both"/>
        <w:rPr>
          <w:sz w:val="28"/>
          <w:szCs w:val="28"/>
          <w:lang w:val="uk-UA"/>
        </w:rPr>
      </w:pPr>
    </w:p>
    <w:p w:rsidR="00820CBA" w:rsidRDefault="00D539CE" w:rsidP="007B52A5">
      <w:pPr>
        <w:rPr>
          <w:b/>
          <w:sz w:val="28"/>
          <w:szCs w:val="28"/>
          <w:lang w:val="uk-UA"/>
        </w:rPr>
      </w:pPr>
      <w:r w:rsidRPr="00D539CE">
        <w:rPr>
          <w:b/>
          <w:sz w:val="28"/>
          <w:szCs w:val="28"/>
          <w:lang w:val="uk-UA"/>
        </w:rPr>
        <w:t>Селищний голова                                                                    Світлана ТИЛИК</w:t>
      </w:r>
    </w:p>
    <w:p w:rsidR="00B0272E" w:rsidRDefault="00B0272E" w:rsidP="007B52A5">
      <w:pPr>
        <w:rPr>
          <w:b/>
          <w:sz w:val="28"/>
          <w:szCs w:val="28"/>
          <w:lang w:val="uk-UA"/>
        </w:rPr>
      </w:pPr>
    </w:p>
    <w:p w:rsidR="00B4402E" w:rsidRDefault="00B4402E" w:rsidP="007B52A5">
      <w:pPr>
        <w:rPr>
          <w:b/>
          <w:sz w:val="28"/>
          <w:szCs w:val="28"/>
          <w:lang w:val="uk-UA"/>
        </w:rPr>
      </w:pPr>
    </w:p>
    <w:p w:rsidR="00CB7C24" w:rsidRDefault="006E70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Карин</w:t>
      </w:r>
      <w:r w:rsidR="007B52A5">
        <w:rPr>
          <w:sz w:val="24"/>
          <w:szCs w:val="24"/>
          <w:lang w:val="uk-UA"/>
        </w:rPr>
        <w:t xml:space="preserve">а </w:t>
      </w:r>
      <w:proofErr w:type="spellStart"/>
      <w:r>
        <w:rPr>
          <w:sz w:val="24"/>
          <w:szCs w:val="24"/>
          <w:lang w:val="uk-UA"/>
        </w:rPr>
        <w:t>Совпель</w:t>
      </w:r>
      <w:proofErr w:type="spellEnd"/>
      <w:r>
        <w:rPr>
          <w:sz w:val="24"/>
          <w:szCs w:val="24"/>
          <w:lang w:val="uk-UA"/>
        </w:rPr>
        <w:t xml:space="preserve"> 0689988090</w:t>
      </w:r>
    </w:p>
    <w:p w:rsidR="00410FBF" w:rsidRDefault="00410FBF">
      <w:pPr>
        <w:rPr>
          <w:sz w:val="24"/>
          <w:szCs w:val="24"/>
          <w:lang w:val="uk-UA"/>
        </w:rPr>
      </w:pPr>
    </w:p>
    <w:p w:rsidR="00410FBF" w:rsidRPr="00410FBF" w:rsidRDefault="00410FBF" w:rsidP="00410FBF">
      <w:pPr>
        <w:ind w:firstLine="6379"/>
        <w:rPr>
          <w:lang w:val="uk-UA"/>
        </w:rPr>
      </w:pPr>
      <w:r w:rsidRPr="00410FBF">
        <w:rPr>
          <w:lang w:val="uk-UA"/>
        </w:rPr>
        <w:t>Додаток</w:t>
      </w:r>
    </w:p>
    <w:p w:rsidR="00410FBF" w:rsidRPr="00410FBF" w:rsidRDefault="00410FBF" w:rsidP="00410FBF">
      <w:pPr>
        <w:ind w:firstLine="6379"/>
        <w:rPr>
          <w:lang w:val="uk-UA"/>
        </w:rPr>
      </w:pPr>
      <w:r w:rsidRPr="00410FBF">
        <w:rPr>
          <w:lang w:val="uk-UA"/>
        </w:rPr>
        <w:t>до листа Петрівської селищної ради</w:t>
      </w:r>
    </w:p>
    <w:p w:rsidR="00410FBF" w:rsidRDefault="00410FBF" w:rsidP="00410FBF">
      <w:pPr>
        <w:ind w:firstLine="6379"/>
        <w:rPr>
          <w:lang w:val="uk-UA"/>
        </w:rPr>
      </w:pPr>
      <w:r w:rsidRPr="00410FBF">
        <w:rPr>
          <w:lang w:val="uk-UA"/>
        </w:rPr>
        <w:t>від ___ вересня 2025 року №_______</w:t>
      </w:r>
    </w:p>
    <w:p w:rsidR="0095473A" w:rsidRDefault="0095473A" w:rsidP="00410FBF">
      <w:pPr>
        <w:ind w:firstLine="6379"/>
        <w:rPr>
          <w:lang w:val="uk-UA"/>
        </w:rPr>
      </w:pPr>
    </w:p>
    <w:p w:rsidR="00410FBF" w:rsidRPr="00F37DF6" w:rsidRDefault="00410FBF" w:rsidP="00410FBF">
      <w:pPr>
        <w:jc w:val="center"/>
        <w:rPr>
          <w:sz w:val="36"/>
          <w:szCs w:val="36"/>
          <w:lang w:val="uk-UA"/>
        </w:rPr>
      </w:pPr>
      <w:r w:rsidRPr="00F37DF6">
        <w:rPr>
          <w:sz w:val="36"/>
          <w:szCs w:val="36"/>
          <w:lang w:val="uk-UA"/>
        </w:rPr>
        <w:t>ЗВІТ</w:t>
      </w:r>
    </w:p>
    <w:p w:rsidR="00410FBF" w:rsidRPr="00F37DF6" w:rsidRDefault="00410FBF" w:rsidP="00410FBF">
      <w:pPr>
        <w:jc w:val="center"/>
        <w:rPr>
          <w:sz w:val="36"/>
          <w:szCs w:val="36"/>
          <w:lang w:val="uk-UA"/>
        </w:rPr>
      </w:pPr>
      <w:r w:rsidRPr="00F37DF6">
        <w:rPr>
          <w:sz w:val="36"/>
          <w:szCs w:val="36"/>
          <w:lang w:val="uk-UA"/>
        </w:rPr>
        <w:t>про результати проведення оцінки</w:t>
      </w:r>
    </w:p>
    <w:p w:rsidR="00410FBF" w:rsidRPr="00F37DF6" w:rsidRDefault="00410FBF" w:rsidP="00410FBF">
      <w:pPr>
        <w:jc w:val="center"/>
        <w:rPr>
          <w:sz w:val="36"/>
          <w:szCs w:val="36"/>
          <w:lang w:val="uk-UA"/>
        </w:rPr>
      </w:pPr>
      <w:r w:rsidRPr="00F37DF6">
        <w:rPr>
          <w:sz w:val="36"/>
          <w:szCs w:val="36"/>
          <w:lang w:val="uk-UA"/>
        </w:rPr>
        <w:t xml:space="preserve">ступеня </w:t>
      </w:r>
      <w:proofErr w:type="spellStart"/>
      <w:r w:rsidRPr="00F37DF6">
        <w:rPr>
          <w:sz w:val="36"/>
          <w:szCs w:val="36"/>
          <w:lang w:val="uk-UA"/>
        </w:rPr>
        <w:t>безбар’єрності</w:t>
      </w:r>
      <w:proofErr w:type="spellEnd"/>
      <w:r w:rsidRPr="00F37DF6">
        <w:rPr>
          <w:sz w:val="36"/>
          <w:szCs w:val="36"/>
          <w:lang w:val="uk-UA"/>
        </w:rPr>
        <w:t xml:space="preserve"> об’єктів фізичного оточення</w:t>
      </w:r>
    </w:p>
    <w:p w:rsidR="00410FBF" w:rsidRDefault="00410FBF" w:rsidP="00410FBF">
      <w:pPr>
        <w:jc w:val="center"/>
        <w:rPr>
          <w:sz w:val="28"/>
          <w:szCs w:val="28"/>
          <w:lang w:val="uk-UA"/>
        </w:rPr>
      </w:pPr>
    </w:p>
    <w:p w:rsidR="00531753" w:rsidRPr="00F37DF6" w:rsidRDefault="00531753" w:rsidP="00410FBF">
      <w:pPr>
        <w:jc w:val="center"/>
        <w:rPr>
          <w:sz w:val="32"/>
          <w:szCs w:val="32"/>
          <w:lang w:val="uk-UA"/>
        </w:rPr>
      </w:pPr>
      <w:r w:rsidRPr="00F37DF6">
        <w:rPr>
          <w:sz w:val="32"/>
          <w:szCs w:val="32"/>
          <w:lang w:val="uk-UA"/>
        </w:rPr>
        <w:t>Петрівськ</w:t>
      </w:r>
      <w:r w:rsidR="00282AC0" w:rsidRPr="00F37DF6">
        <w:rPr>
          <w:sz w:val="32"/>
          <w:szCs w:val="32"/>
          <w:lang w:val="uk-UA"/>
        </w:rPr>
        <w:t>а</w:t>
      </w:r>
      <w:r w:rsidRPr="00F37DF6">
        <w:rPr>
          <w:sz w:val="32"/>
          <w:szCs w:val="32"/>
          <w:lang w:val="uk-UA"/>
        </w:rPr>
        <w:t xml:space="preserve"> селищн</w:t>
      </w:r>
      <w:r w:rsidR="00282AC0" w:rsidRPr="00F37DF6">
        <w:rPr>
          <w:sz w:val="32"/>
          <w:szCs w:val="32"/>
          <w:lang w:val="uk-UA"/>
        </w:rPr>
        <w:t>а територіальна</w:t>
      </w:r>
      <w:r w:rsidRPr="00F37DF6">
        <w:rPr>
          <w:sz w:val="32"/>
          <w:szCs w:val="32"/>
          <w:lang w:val="uk-UA"/>
        </w:rPr>
        <w:t xml:space="preserve"> </w:t>
      </w:r>
      <w:r w:rsidR="00282AC0" w:rsidRPr="00F37DF6">
        <w:rPr>
          <w:sz w:val="32"/>
          <w:szCs w:val="32"/>
          <w:lang w:val="uk-UA"/>
        </w:rPr>
        <w:t>громада</w:t>
      </w:r>
    </w:p>
    <w:p w:rsidR="00531753" w:rsidRDefault="00531753" w:rsidP="00410FBF">
      <w:pPr>
        <w:jc w:val="center"/>
        <w:rPr>
          <w:sz w:val="24"/>
          <w:szCs w:val="24"/>
          <w:lang w:val="uk-UA"/>
        </w:rPr>
      </w:pPr>
    </w:p>
    <w:p w:rsidR="00531753" w:rsidRPr="00BE365C" w:rsidRDefault="00BE365C" w:rsidP="00531753">
      <w:pPr>
        <w:rPr>
          <w:sz w:val="28"/>
          <w:szCs w:val="28"/>
          <w:lang w:val="uk-UA"/>
        </w:rPr>
      </w:pPr>
      <w:r w:rsidRPr="00BE365C">
        <w:rPr>
          <w:sz w:val="28"/>
          <w:szCs w:val="28"/>
          <w:lang w:val="uk-UA"/>
        </w:rPr>
        <w:t xml:space="preserve">Період, за який сформовано звіт, </w:t>
      </w:r>
      <w:r w:rsidR="00910F71">
        <w:rPr>
          <w:sz w:val="28"/>
          <w:szCs w:val="28"/>
          <w:lang w:val="uk-UA"/>
        </w:rPr>
        <w:t>23</w:t>
      </w:r>
      <w:r w:rsidR="00282AC0">
        <w:rPr>
          <w:sz w:val="28"/>
          <w:szCs w:val="28"/>
          <w:lang w:val="uk-UA"/>
        </w:rPr>
        <w:t>.07.2025</w:t>
      </w:r>
      <w:r w:rsidR="00F37DF6">
        <w:rPr>
          <w:sz w:val="28"/>
          <w:szCs w:val="28"/>
          <w:lang w:val="uk-UA"/>
        </w:rPr>
        <w:t xml:space="preserve"> року</w:t>
      </w:r>
      <w:r w:rsidR="00282AC0">
        <w:rPr>
          <w:sz w:val="28"/>
          <w:szCs w:val="28"/>
          <w:lang w:val="uk-UA"/>
        </w:rPr>
        <w:t xml:space="preserve"> </w:t>
      </w:r>
      <w:r w:rsidR="00F37DF6">
        <w:rPr>
          <w:sz w:val="28"/>
          <w:szCs w:val="28"/>
          <w:lang w:val="uk-UA"/>
        </w:rPr>
        <w:t>-</w:t>
      </w:r>
      <w:r w:rsidR="00910F71">
        <w:rPr>
          <w:sz w:val="28"/>
          <w:szCs w:val="28"/>
          <w:lang w:val="uk-UA"/>
        </w:rPr>
        <w:t xml:space="preserve"> </w:t>
      </w:r>
      <w:r w:rsidR="00F37DF6">
        <w:rPr>
          <w:sz w:val="28"/>
          <w:szCs w:val="28"/>
          <w:lang w:val="uk-UA"/>
        </w:rPr>
        <w:t>31</w:t>
      </w:r>
      <w:r w:rsidR="00910F71">
        <w:rPr>
          <w:sz w:val="28"/>
          <w:szCs w:val="28"/>
          <w:lang w:val="uk-UA"/>
        </w:rPr>
        <w:t>.08.2025 року</w:t>
      </w:r>
    </w:p>
    <w:p w:rsidR="00BE365C" w:rsidRDefault="00BE365C" w:rsidP="00531753">
      <w:pPr>
        <w:rPr>
          <w:sz w:val="28"/>
          <w:szCs w:val="28"/>
          <w:lang w:val="uk-UA"/>
        </w:rPr>
      </w:pPr>
      <w:r w:rsidRPr="00BE365C">
        <w:rPr>
          <w:sz w:val="28"/>
          <w:szCs w:val="28"/>
          <w:lang w:val="uk-UA"/>
        </w:rPr>
        <w:t>Кількість територіальних грома</w:t>
      </w:r>
      <w:r w:rsidR="00910F71">
        <w:rPr>
          <w:sz w:val="28"/>
          <w:szCs w:val="28"/>
          <w:lang w:val="uk-UA"/>
        </w:rPr>
        <w:t>д</w:t>
      </w:r>
      <w:r w:rsidRPr="00BE365C">
        <w:rPr>
          <w:sz w:val="28"/>
          <w:szCs w:val="28"/>
          <w:lang w:val="uk-UA"/>
        </w:rPr>
        <w:t xml:space="preserve">, що провели оцінку ступеня </w:t>
      </w:r>
      <w:proofErr w:type="spellStart"/>
      <w:r w:rsidRPr="00BE365C">
        <w:rPr>
          <w:sz w:val="28"/>
          <w:szCs w:val="28"/>
          <w:lang w:val="uk-UA"/>
        </w:rPr>
        <w:t>безбар’єрності</w:t>
      </w:r>
      <w:proofErr w:type="spellEnd"/>
      <w:r w:rsidRPr="00BE365C">
        <w:rPr>
          <w:sz w:val="28"/>
          <w:szCs w:val="28"/>
          <w:lang w:val="uk-UA"/>
        </w:rPr>
        <w:t xml:space="preserve"> об’єктів фізичного ото</w:t>
      </w:r>
      <w:r>
        <w:rPr>
          <w:sz w:val="28"/>
          <w:szCs w:val="28"/>
          <w:lang w:val="uk-UA"/>
        </w:rPr>
        <w:t xml:space="preserve">чення для осіб з </w:t>
      </w:r>
      <w:r w:rsidR="00F37DF6">
        <w:rPr>
          <w:sz w:val="28"/>
          <w:szCs w:val="28"/>
          <w:lang w:val="uk-UA"/>
        </w:rPr>
        <w:t>інвалідністю</w:t>
      </w:r>
      <w:r>
        <w:rPr>
          <w:sz w:val="28"/>
          <w:szCs w:val="28"/>
          <w:lang w:val="uk-UA"/>
        </w:rPr>
        <w:t>: 1</w:t>
      </w:r>
    </w:p>
    <w:p w:rsidR="00BE365C" w:rsidRDefault="00BE365C" w:rsidP="00531753">
      <w:pPr>
        <w:rPr>
          <w:sz w:val="28"/>
          <w:szCs w:val="28"/>
          <w:lang w:val="uk-UA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456"/>
        <w:gridCol w:w="2020"/>
        <w:gridCol w:w="1138"/>
        <w:gridCol w:w="1294"/>
        <w:gridCol w:w="1407"/>
        <w:gridCol w:w="1392"/>
        <w:gridCol w:w="1224"/>
        <w:gridCol w:w="1275"/>
      </w:tblGrid>
      <w:tr w:rsidR="0095473A" w:rsidTr="00436DBC">
        <w:tc>
          <w:tcPr>
            <w:tcW w:w="2476" w:type="dxa"/>
            <w:gridSpan w:val="2"/>
            <w:vMerge w:val="restart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 w:rsidRPr="00BE365C">
              <w:rPr>
                <w:sz w:val="24"/>
                <w:szCs w:val="24"/>
                <w:lang w:val="uk-UA"/>
              </w:rPr>
              <w:t>Тип об</w:t>
            </w:r>
            <w:r w:rsidRPr="00BE365C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BE365C">
              <w:rPr>
                <w:sz w:val="24"/>
                <w:szCs w:val="24"/>
                <w:lang w:val="uk-UA"/>
              </w:rPr>
              <w:t>єкта</w:t>
            </w:r>
            <w:proofErr w:type="spellEnd"/>
          </w:p>
        </w:tc>
        <w:tc>
          <w:tcPr>
            <w:tcW w:w="1138" w:type="dxa"/>
            <w:vMerge w:val="restart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 w:rsidRPr="00BE365C">
              <w:rPr>
                <w:sz w:val="24"/>
                <w:szCs w:val="24"/>
                <w:lang w:val="uk-UA"/>
              </w:rPr>
              <w:t>Загальна кількість</w:t>
            </w:r>
          </w:p>
        </w:tc>
        <w:tc>
          <w:tcPr>
            <w:tcW w:w="1294" w:type="dxa"/>
            <w:vMerge w:val="restart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 w:rsidRPr="00BE365C">
              <w:rPr>
                <w:sz w:val="24"/>
                <w:szCs w:val="24"/>
                <w:lang w:val="uk-UA"/>
              </w:rPr>
              <w:t>Кількість обстежень</w:t>
            </w:r>
          </w:p>
        </w:tc>
        <w:tc>
          <w:tcPr>
            <w:tcW w:w="4023" w:type="dxa"/>
            <w:gridSpan w:val="3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 w:rsidRPr="00BE365C">
              <w:rPr>
                <w:sz w:val="24"/>
                <w:szCs w:val="24"/>
                <w:lang w:val="uk-UA"/>
              </w:rPr>
              <w:t xml:space="preserve">Ступінь </w:t>
            </w:r>
            <w:proofErr w:type="spellStart"/>
            <w:r w:rsidRPr="00BE365C">
              <w:rPr>
                <w:sz w:val="24"/>
                <w:szCs w:val="24"/>
                <w:lang w:val="uk-UA"/>
              </w:rPr>
              <w:t>безбар</w:t>
            </w:r>
            <w:proofErr w:type="spellEnd"/>
            <w:r w:rsidRPr="00BE365C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BE365C">
              <w:rPr>
                <w:sz w:val="24"/>
                <w:szCs w:val="24"/>
                <w:lang w:val="uk-UA"/>
              </w:rPr>
              <w:t>єрності</w:t>
            </w:r>
            <w:proofErr w:type="spellEnd"/>
            <w:r w:rsidRPr="00BE365C">
              <w:rPr>
                <w:sz w:val="24"/>
                <w:szCs w:val="24"/>
                <w:lang w:val="uk-UA"/>
              </w:rPr>
              <w:t xml:space="preserve">, відсотків </w:t>
            </w:r>
          </w:p>
        </w:tc>
        <w:tc>
          <w:tcPr>
            <w:tcW w:w="1275" w:type="dxa"/>
            <w:vMerge w:val="restart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 w:rsidRPr="00BE365C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95473A" w:rsidTr="00436DBC">
        <w:tc>
          <w:tcPr>
            <w:tcW w:w="2476" w:type="dxa"/>
            <w:gridSpan w:val="2"/>
            <w:vMerge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vMerge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  <w:vMerge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proofErr w:type="spellStart"/>
            <w:r w:rsidRPr="00BE365C">
              <w:rPr>
                <w:sz w:val="24"/>
                <w:szCs w:val="24"/>
                <w:lang w:val="uk-UA"/>
              </w:rPr>
              <w:t>Безбар</w:t>
            </w:r>
            <w:proofErr w:type="spellEnd"/>
            <w:r w:rsidRPr="00BE365C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BE365C">
              <w:rPr>
                <w:sz w:val="24"/>
                <w:szCs w:val="24"/>
                <w:lang w:val="uk-UA"/>
              </w:rPr>
              <w:t>єрні</w:t>
            </w:r>
            <w:proofErr w:type="spellEnd"/>
          </w:p>
        </w:tc>
        <w:tc>
          <w:tcPr>
            <w:tcW w:w="1392" w:type="dxa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 w:rsidRPr="00BE365C">
              <w:rPr>
                <w:sz w:val="24"/>
                <w:szCs w:val="24"/>
                <w:lang w:val="uk-UA"/>
              </w:rPr>
              <w:t xml:space="preserve">частково </w:t>
            </w:r>
            <w:proofErr w:type="spellStart"/>
            <w:r w:rsidRPr="00BE365C">
              <w:rPr>
                <w:sz w:val="24"/>
                <w:szCs w:val="24"/>
                <w:lang w:val="uk-UA"/>
              </w:rPr>
              <w:t>безбар</w:t>
            </w:r>
            <w:proofErr w:type="spellEnd"/>
            <w:r w:rsidRPr="00BE365C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BE365C">
              <w:rPr>
                <w:sz w:val="24"/>
                <w:szCs w:val="24"/>
                <w:lang w:val="uk-UA"/>
              </w:rPr>
              <w:t>єрні</w:t>
            </w:r>
            <w:proofErr w:type="spellEnd"/>
          </w:p>
        </w:tc>
        <w:tc>
          <w:tcPr>
            <w:tcW w:w="1224" w:type="dxa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 w:rsidRPr="00BE365C">
              <w:rPr>
                <w:sz w:val="24"/>
                <w:szCs w:val="24"/>
                <w:lang w:val="uk-UA"/>
              </w:rPr>
              <w:t>бар</w:t>
            </w:r>
            <w:r w:rsidRPr="00BE365C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BE365C">
              <w:rPr>
                <w:sz w:val="24"/>
                <w:szCs w:val="24"/>
                <w:lang w:val="uk-UA"/>
              </w:rPr>
              <w:t>єрні</w:t>
            </w:r>
            <w:proofErr w:type="spellEnd"/>
          </w:p>
        </w:tc>
        <w:tc>
          <w:tcPr>
            <w:tcW w:w="1275" w:type="dxa"/>
            <w:vMerge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</w:p>
        </w:tc>
      </w:tr>
      <w:tr w:rsidR="0095473A" w:rsidTr="00436DBC">
        <w:tc>
          <w:tcPr>
            <w:tcW w:w="456" w:type="dxa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 w:rsidRPr="00BE365C">
              <w:rPr>
                <w:sz w:val="24"/>
                <w:szCs w:val="24"/>
                <w:lang w:val="uk-UA"/>
              </w:rPr>
              <w:t>Загалом об</w:t>
            </w:r>
            <w:r w:rsidRPr="00BE365C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BE365C">
              <w:rPr>
                <w:sz w:val="24"/>
                <w:szCs w:val="24"/>
                <w:lang w:val="uk-UA"/>
              </w:rPr>
              <w:t>єкти</w:t>
            </w:r>
            <w:proofErr w:type="spellEnd"/>
            <w:r w:rsidRPr="00BE365C">
              <w:rPr>
                <w:sz w:val="24"/>
                <w:szCs w:val="24"/>
                <w:lang w:val="uk-UA"/>
              </w:rPr>
              <w:t>, що обстежено</w:t>
            </w:r>
          </w:p>
        </w:tc>
        <w:tc>
          <w:tcPr>
            <w:tcW w:w="1138" w:type="dxa"/>
          </w:tcPr>
          <w:p w:rsidR="0095473A" w:rsidRPr="00BE365C" w:rsidRDefault="00820DEC" w:rsidP="00910F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="00910F7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94" w:type="dxa"/>
          </w:tcPr>
          <w:p w:rsidR="0095473A" w:rsidRPr="00BE365C" w:rsidRDefault="00C95AE4" w:rsidP="00C95A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07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95473A" w:rsidRPr="00BE365C" w:rsidRDefault="00910F71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224" w:type="dxa"/>
          </w:tcPr>
          <w:p w:rsidR="0095473A" w:rsidRPr="00BE365C" w:rsidRDefault="0095473A" w:rsidP="00C95A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95AE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5473A" w:rsidTr="00436DBC">
        <w:tc>
          <w:tcPr>
            <w:tcW w:w="456" w:type="dxa"/>
          </w:tcPr>
          <w:p w:rsidR="0095473A" w:rsidRDefault="00820DEC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20" w:type="dxa"/>
          </w:tcPr>
          <w:p w:rsidR="0095473A" w:rsidRPr="004A387A" w:rsidRDefault="004A387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Вулиці та дороги (вулиці, що входять до </w:t>
            </w:r>
            <w:proofErr w:type="spellStart"/>
            <w:r>
              <w:rPr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безбар</w:t>
            </w:r>
            <w:proofErr w:type="spellEnd"/>
            <w:r w:rsidRPr="004A387A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єрні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маршрути у населених пунктах</w:t>
            </w:r>
            <w:r w:rsidR="004E757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8" w:type="dxa"/>
          </w:tcPr>
          <w:p w:rsidR="0095473A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94" w:type="dxa"/>
          </w:tcPr>
          <w:p w:rsidR="0095473A" w:rsidRDefault="00C95AE4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07" w:type="dxa"/>
          </w:tcPr>
          <w:p w:rsidR="0095473A" w:rsidRDefault="00126226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95473A" w:rsidRDefault="00126226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24" w:type="dxa"/>
          </w:tcPr>
          <w:p w:rsidR="0095473A" w:rsidRDefault="00126226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5473A" w:rsidTr="00436DBC">
        <w:tc>
          <w:tcPr>
            <w:tcW w:w="456" w:type="dxa"/>
          </w:tcPr>
          <w:p w:rsidR="0095473A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20" w:type="dxa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Зупинки громадського транспорту</w:t>
            </w:r>
          </w:p>
        </w:tc>
        <w:tc>
          <w:tcPr>
            <w:tcW w:w="1138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94" w:type="dxa"/>
          </w:tcPr>
          <w:p w:rsidR="0095473A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07" w:type="dxa"/>
          </w:tcPr>
          <w:p w:rsidR="0095473A" w:rsidRPr="00BE365C" w:rsidRDefault="00910F71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95473A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24" w:type="dxa"/>
          </w:tcPr>
          <w:p w:rsidR="0095473A" w:rsidRPr="00BE365C" w:rsidRDefault="00126226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5473A" w:rsidTr="00436DBC">
        <w:tc>
          <w:tcPr>
            <w:tcW w:w="456" w:type="dxa"/>
          </w:tcPr>
          <w:p w:rsidR="0095473A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20" w:type="dxa"/>
          </w:tcPr>
          <w:p w:rsidR="0095473A" w:rsidRPr="00893EA8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</w:t>
            </w:r>
            <w:r w:rsidRPr="00893EA8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єкти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благоустрою (площі, парки, сквери</w:t>
            </w:r>
            <w:r w:rsidR="004A387A">
              <w:rPr>
                <w:sz w:val="24"/>
                <w:szCs w:val="24"/>
                <w:lang w:val="uk-UA"/>
              </w:rPr>
              <w:t>, дитячі майданчики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8" w:type="dxa"/>
          </w:tcPr>
          <w:p w:rsidR="0095473A" w:rsidRPr="00BE365C" w:rsidRDefault="00126226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94" w:type="dxa"/>
          </w:tcPr>
          <w:p w:rsidR="0095473A" w:rsidRPr="00BE365C" w:rsidRDefault="00126226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07" w:type="dxa"/>
          </w:tcPr>
          <w:p w:rsidR="0095473A" w:rsidRPr="00BE365C" w:rsidRDefault="00126226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95473A" w:rsidRPr="00BE365C" w:rsidRDefault="00126226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24" w:type="dxa"/>
          </w:tcPr>
          <w:p w:rsidR="0095473A" w:rsidRPr="00BE365C" w:rsidRDefault="00126226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5473A" w:rsidTr="00436DBC">
        <w:tc>
          <w:tcPr>
            <w:tcW w:w="456" w:type="dxa"/>
          </w:tcPr>
          <w:p w:rsidR="0095473A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20" w:type="dxa"/>
          </w:tcPr>
          <w:p w:rsidR="0095473A" w:rsidRPr="00893EA8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Заклади охорони </w:t>
            </w:r>
            <w:proofErr w:type="spellStart"/>
            <w:r>
              <w:rPr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1138" w:type="dxa"/>
          </w:tcPr>
          <w:p w:rsidR="0095473A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94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07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24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20DEC" w:rsidTr="00436DBC">
        <w:tc>
          <w:tcPr>
            <w:tcW w:w="456" w:type="dxa"/>
            <w:vMerge w:val="restart"/>
          </w:tcPr>
          <w:p w:rsidR="00820DEC" w:rsidRDefault="00820DEC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20" w:type="dxa"/>
          </w:tcPr>
          <w:p w:rsidR="00820DEC" w:rsidRPr="00BE365C" w:rsidRDefault="00820DEC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Заклади освіти</w:t>
            </w:r>
          </w:p>
        </w:tc>
        <w:tc>
          <w:tcPr>
            <w:tcW w:w="1138" w:type="dxa"/>
          </w:tcPr>
          <w:p w:rsidR="00820DEC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294" w:type="dxa"/>
          </w:tcPr>
          <w:p w:rsidR="00820DEC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07" w:type="dxa"/>
          </w:tcPr>
          <w:p w:rsidR="00820DEC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820DEC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24" w:type="dxa"/>
          </w:tcPr>
          <w:p w:rsidR="00820DEC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820DEC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20DEC" w:rsidTr="00436DBC">
        <w:tc>
          <w:tcPr>
            <w:tcW w:w="456" w:type="dxa"/>
            <w:vMerge/>
          </w:tcPr>
          <w:p w:rsidR="00820DEC" w:rsidRDefault="00820DEC" w:rsidP="00531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:rsidR="00820DEC" w:rsidRDefault="00820DEC" w:rsidP="00820D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тому числі </w:t>
            </w:r>
            <w:r w:rsidR="00910F71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будівля призначена для тимчасового проживання ВПО</w:t>
            </w:r>
          </w:p>
        </w:tc>
        <w:tc>
          <w:tcPr>
            <w:tcW w:w="1138" w:type="dxa"/>
          </w:tcPr>
          <w:p w:rsidR="00820DE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94" w:type="dxa"/>
          </w:tcPr>
          <w:p w:rsidR="00820DE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07" w:type="dxa"/>
          </w:tcPr>
          <w:p w:rsidR="00820DE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820DE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24" w:type="dxa"/>
          </w:tcPr>
          <w:p w:rsidR="00820DE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820DEC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5473A" w:rsidTr="00436DBC">
        <w:tc>
          <w:tcPr>
            <w:tcW w:w="456" w:type="dxa"/>
          </w:tcPr>
          <w:p w:rsidR="0095473A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20" w:type="dxa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Центри надання адміністративних послуг</w:t>
            </w:r>
          </w:p>
        </w:tc>
        <w:tc>
          <w:tcPr>
            <w:tcW w:w="1138" w:type="dxa"/>
          </w:tcPr>
          <w:p w:rsidR="0095473A" w:rsidRPr="00BE365C" w:rsidRDefault="00B2563B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94" w:type="dxa"/>
          </w:tcPr>
          <w:p w:rsidR="0095473A" w:rsidRPr="00BE365C" w:rsidRDefault="00C95AE4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07" w:type="dxa"/>
          </w:tcPr>
          <w:p w:rsidR="0095473A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95473A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24" w:type="dxa"/>
          </w:tcPr>
          <w:p w:rsidR="0095473A" w:rsidRPr="00BE365C" w:rsidRDefault="00910F71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5473A" w:rsidTr="00436DBC">
        <w:tc>
          <w:tcPr>
            <w:tcW w:w="456" w:type="dxa"/>
          </w:tcPr>
          <w:p w:rsidR="0095473A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20" w:type="dxa"/>
          </w:tcPr>
          <w:p w:rsidR="0095473A" w:rsidRPr="00BE365C" w:rsidRDefault="0095473A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Будівлі надавачів соціальних </w:t>
            </w:r>
            <w:r>
              <w:rPr>
                <w:sz w:val="24"/>
                <w:szCs w:val="24"/>
                <w:lang w:val="uk-UA"/>
              </w:rPr>
              <w:lastRenderedPageBreak/>
              <w:t>послуг</w:t>
            </w:r>
          </w:p>
        </w:tc>
        <w:tc>
          <w:tcPr>
            <w:tcW w:w="1138" w:type="dxa"/>
          </w:tcPr>
          <w:p w:rsidR="0095473A" w:rsidRPr="00BE365C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294" w:type="dxa"/>
          </w:tcPr>
          <w:p w:rsidR="0095473A" w:rsidRPr="00BE365C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07" w:type="dxa"/>
          </w:tcPr>
          <w:p w:rsidR="0095473A" w:rsidRPr="00BE365C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95473A" w:rsidRPr="00BE365C" w:rsidRDefault="00910F71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24" w:type="dxa"/>
          </w:tcPr>
          <w:p w:rsidR="0095473A" w:rsidRPr="00BE365C" w:rsidRDefault="00910F71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95473A" w:rsidRPr="00BE365C" w:rsidRDefault="0095473A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73D08" w:rsidTr="00436DBC">
        <w:tc>
          <w:tcPr>
            <w:tcW w:w="456" w:type="dxa"/>
          </w:tcPr>
          <w:p w:rsidR="00673D08" w:rsidRDefault="00820DEC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020" w:type="dxa"/>
          </w:tcPr>
          <w:p w:rsidR="00673D08" w:rsidRDefault="00673D08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Заклади культури</w:t>
            </w:r>
          </w:p>
        </w:tc>
        <w:tc>
          <w:tcPr>
            <w:tcW w:w="1138" w:type="dxa"/>
          </w:tcPr>
          <w:p w:rsidR="00673D08" w:rsidRDefault="00B2563B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294" w:type="dxa"/>
          </w:tcPr>
          <w:p w:rsidR="00673D08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07" w:type="dxa"/>
          </w:tcPr>
          <w:p w:rsidR="00673D08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673D08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24" w:type="dxa"/>
          </w:tcPr>
          <w:p w:rsidR="00673D08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673D08" w:rsidRPr="00BE365C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73D08" w:rsidTr="00436DBC">
        <w:tc>
          <w:tcPr>
            <w:tcW w:w="456" w:type="dxa"/>
          </w:tcPr>
          <w:p w:rsidR="00673D08" w:rsidRDefault="00820DEC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020" w:type="dxa"/>
          </w:tcPr>
          <w:p w:rsidR="00673D08" w:rsidRDefault="00910F71" w:rsidP="00531753">
            <w:pPr>
              <w:rPr>
                <w:sz w:val="24"/>
                <w:szCs w:val="24"/>
                <w:lang w:val="uk-UA"/>
              </w:rPr>
            </w:pPr>
            <w:r w:rsidRPr="00910F71">
              <w:rPr>
                <w:sz w:val="24"/>
                <w:szCs w:val="24"/>
                <w:lang w:val="uk-UA"/>
              </w:rPr>
              <w:t xml:space="preserve">32 державна </w:t>
            </w:r>
            <w:proofErr w:type="spellStart"/>
            <w:r w:rsidRPr="00910F71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910F71">
              <w:rPr>
                <w:sz w:val="24"/>
                <w:szCs w:val="24"/>
                <w:lang w:val="uk-UA"/>
              </w:rPr>
              <w:t xml:space="preserve">-рятувальна частина 2 державного </w:t>
            </w:r>
            <w:proofErr w:type="spellStart"/>
            <w:r w:rsidRPr="00910F71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910F71">
              <w:rPr>
                <w:sz w:val="24"/>
                <w:szCs w:val="24"/>
                <w:lang w:val="uk-UA"/>
              </w:rPr>
              <w:t>-рятувального загону</w:t>
            </w:r>
          </w:p>
        </w:tc>
        <w:tc>
          <w:tcPr>
            <w:tcW w:w="1138" w:type="dxa"/>
          </w:tcPr>
          <w:p w:rsidR="00673D08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94" w:type="dxa"/>
          </w:tcPr>
          <w:p w:rsidR="00673D08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07" w:type="dxa"/>
          </w:tcPr>
          <w:p w:rsidR="00673D08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673D08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24" w:type="dxa"/>
          </w:tcPr>
          <w:p w:rsidR="00673D08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673D08" w:rsidRPr="00BE365C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63945" w:rsidTr="00436DBC">
        <w:tc>
          <w:tcPr>
            <w:tcW w:w="456" w:type="dxa"/>
          </w:tcPr>
          <w:p w:rsidR="00763945" w:rsidRDefault="00820DEC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020" w:type="dxa"/>
          </w:tcPr>
          <w:p w:rsidR="00763945" w:rsidRPr="00673D08" w:rsidRDefault="00763945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Споруди цивільного захисту</w:t>
            </w:r>
          </w:p>
        </w:tc>
        <w:tc>
          <w:tcPr>
            <w:tcW w:w="1138" w:type="dxa"/>
          </w:tcPr>
          <w:p w:rsidR="00763945" w:rsidRDefault="00763945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294" w:type="dxa"/>
          </w:tcPr>
          <w:p w:rsidR="00763945" w:rsidRDefault="00763945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07" w:type="dxa"/>
          </w:tcPr>
          <w:p w:rsidR="00763945" w:rsidRDefault="00763945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763945" w:rsidRDefault="00763945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24" w:type="dxa"/>
          </w:tcPr>
          <w:p w:rsidR="00763945" w:rsidRDefault="00763945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763945" w:rsidRPr="00BE365C" w:rsidRDefault="00763945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90650" w:rsidTr="00436DBC">
        <w:tc>
          <w:tcPr>
            <w:tcW w:w="456" w:type="dxa"/>
          </w:tcPr>
          <w:p w:rsidR="00490650" w:rsidRPr="00BE365C" w:rsidRDefault="00820DEC" w:rsidP="005317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020" w:type="dxa"/>
          </w:tcPr>
          <w:p w:rsidR="00490650" w:rsidRDefault="004A387A" w:rsidP="004A38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Будівлі сфери надання послуг (</w:t>
            </w:r>
            <w:r w:rsidR="00B2563B">
              <w:rPr>
                <w:sz w:val="24"/>
                <w:szCs w:val="24"/>
                <w:lang w:val="uk-UA"/>
              </w:rPr>
              <w:t>поштові відділення,</w:t>
            </w:r>
            <w:r>
              <w:rPr>
                <w:sz w:val="24"/>
                <w:szCs w:val="24"/>
                <w:lang w:val="uk-UA"/>
              </w:rPr>
              <w:t xml:space="preserve"> магазини</w:t>
            </w:r>
            <w:r w:rsidR="00B2563B">
              <w:rPr>
                <w:sz w:val="24"/>
                <w:szCs w:val="24"/>
                <w:lang w:val="uk-UA"/>
              </w:rPr>
              <w:t xml:space="preserve">, аптеки, АЗС </w:t>
            </w:r>
            <w:r w:rsidR="00B2563B" w:rsidRPr="00B2563B">
              <w:rPr>
                <w:sz w:val="24"/>
                <w:szCs w:val="24"/>
                <w:lang w:val="uk-UA"/>
              </w:rPr>
              <w:t>і т. д</w:t>
            </w:r>
            <w:r w:rsidR="00B2563B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8" w:type="dxa"/>
          </w:tcPr>
          <w:p w:rsidR="00490650" w:rsidRPr="00BE365C" w:rsidRDefault="00B2563B" w:rsidP="00820D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820DE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94" w:type="dxa"/>
          </w:tcPr>
          <w:p w:rsidR="00490650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07" w:type="dxa"/>
          </w:tcPr>
          <w:p w:rsidR="00490650" w:rsidRPr="00BE365C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</w:tcPr>
          <w:p w:rsidR="00490650" w:rsidRPr="00BE365C" w:rsidRDefault="00673D08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24" w:type="dxa"/>
          </w:tcPr>
          <w:p w:rsidR="00490650" w:rsidRPr="00BE365C" w:rsidRDefault="00820DEC" w:rsidP="007F78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490650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90650" w:rsidTr="00436DBC">
        <w:tc>
          <w:tcPr>
            <w:tcW w:w="456" w:type="dxa"/>
          </w:tcPr>
          <w:p w:rsidR="00490650" w:rsidRPr="00BE365C" w:rsidRDefault="00490650" w:rsidP="00531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:rsidR="00490650" w:rsidRDefault="00490650" w:rsidP="00531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</w:tcPr>
          <w:p w:rsidR="00490650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</w:tcPr>
          <w:p w:rsidR="00490650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490650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2" w:type="dxa"/>
          </w:tcPr>
          <w:p w:rsidR="00490650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</w:tcPr>
          <w:p w:rsidR="00490650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490650" w:rsidRPr="00BE365C" w:rsidRDefault="00490650" w:rsidP="007F788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36E87" w:rsidRDefault="00C36E87" w:rsidP="00C36E87">
      <w:pPr>
        <w:rPr>
          <w:sz w:val="28"/>
          <w:szCs w:val="28"/>
          <w:lang w:val="uk-UA"/>
        </w:rPr>
      </w:pPr>
    </w:p>
    <w:p w:rsidR="0095473A" w:rsidRDefault="0095473A" w:rsidP="00C36E87">
      <w:pPr>
        <w:rPr>
          <w:sz w:val="28"/>
          <w:szCs w:val="28"/>
          <w:lang w:val="uk-UA"/>
        </w:rPr>
      </w:pPr>
    </w:p>
    <w:p w:rsidR="00C36E87" w:rsidRDefault="00C36E87" w:rsidP="00C36E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осіб серед працюючих</w:t>
      </w: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1559"/>
        <w:gridCol w:w="2410"/>
      </w:tblGrid>
      <w:tr w:rsidR="00C36E87" w:rsidTr="00C36E87">
        <w:tc>
          <w:tcPr>
            <w:tcW w:w="3261" w:type="dxa"/>
            <w:vMerge w:val="restart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 з інвалідністю</w:t>
            </w:r>
          </w:p>
        </w:tc>
        <w:tc>
          <w:tcPr>
            <w:tcW w:w="7654" w:type="dxa"/>
            <w:gridSpan w:val="4"/>
          </w:tcPr>
          <w:p w:rsidR="00C36E87" w:rsidRDefault="00C36E87" w:rsidP="00C36E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них</w:t>
            </w:r>
          </w:p>
        </w:tc>
      </w:tr>
      <w:tr w:rsidR="00C36E87" w:rsidTr="00C36E87">
        <w:tc>
          <w:tcPr>
            <w:tcW w:w="3261" w:type="dxa"/>
            <w:vMerge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Пересуваються на кріслах колісних</w:t>
            </w:r>
          </w:p>
        </w:tc>
        <w:tc>
          <w:tcPr>
            <w:tcW w:w="1701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порушенням зору</w:t>
            </w:r>
          </w:p>
        </w:tc>
        <w:tc>
          <w:tcPr>
            <w:tcW w:w="1559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порушенням слуху</w:t>
            </w:r>
          </w:p>
        </w:tc>
        <w:tc>
          <w:tcPr>
            <w:tcW w:w="2410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Мають інші функціональні порушення</w:t>
            </w:r>
          </w:p>
        </w:tc>
      </w:tr>
      <w:tr w:rsidR="00C36E87" w:rsidTr="00C36E87">
        <w:tc>
          <w:tcPr>
            <w:tcW w:w="3261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Жінки</w:t>
            </w:r>
          </w:p>
        </w:tc>
        <w:tc>
          <w:tcPr>
            <w:tcW w:w="1984" w:type="dxa"/>
          </w:tcPr>
          <w:p w:rsidR="00C36E87" w:rsidRDefault="00763945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01" w:type="dxa"/>
          </w:tcPr>
          <w:p w:rsidR="00C36E87" w:rsidRDefault="00763945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36E87" w:rsidRDefault="00763945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410" w:type="dxa"/>
          </w:tcPr>
          <w:p w:rsidR="00C36E87" w:rsidRDefault="00282AC0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C36E87" w:rsidTr="00C36E87">
        <w:tc>
          <w:tcPr>
            <w:tcW w:w="3261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Чоловіки</w:t>
            </w:r>
          </w:p>
        </w:tc>
        <w:tc>
          <w:tcPr>
            <w:tcW w:w="1984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36E87" w:rsidRDefault="00282AC0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C36E87" w:rsidTr="00C36E87">
        <w:tc>
          <w:tcPr>
            <w:tcW w:w="3261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984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E87" w:rsidRDefault="00C36E87" w:rsidP="00C36E8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36E87" w:rsidRDefault="00282AC0" w:rsidP="00C36E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</w:tbl>
    <w:p w:rsidR="0095473A" w:rsidRDefault="0095473A" w:rsidP="0095473A">
      <w:pPr>
        <w:jc w:val="center"/>
        <w:rPr>
          <w:sz w:val="28"/>
          <w:szCs w:val="28"/>
          <w:lang w:val="uk-UA"/>
        </w:rPr>
      </w:pPr>
    </w:p>
    <w:p w:rsidR="0095473A" w:rsidRDefault="0095473A" w:rsidP="0095473A">
      <w:pPr>
        <w:jc w:val="center"/>
        <w:rPr>
          <w:sz w:val="28"/>
          <w:szCs w:val="28"/>
          <w:lang w:val="uk-UA"/>
        </w:rPr>
      </w:pPr>
    </w:p>
    <w:p w:rsidR="0095473A" w:rsidRDefault="0095473A" w:rsidP="009547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осіб з інвалідністю серед відвідувачів/клієнтів/тих, хто навчається з початку року</w:t>
      </w: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1559"/>
        <w:gridCol w:w="2410"/>
      </w:tblGrid>
      <w:tr w:rsidR="0095473A" w:rsidTr="00054BF9">
        <w:tc>
          <w:tcPr>
            <w:tcW w:w="3261" w:type="dxa"/>
          </w:tcPr>
          <w:p w:rsidR="0095473A" w:rsidRDefault="0095473A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Жінки</w:t>
            </w:r>
          </w:p>
        </w:tc>
        <w:tc>
          <w:tcPr>
            <w:tcW w:w="1984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01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464</w:t>
            </w:r>
          </w:p>
        </w:tc>
      </w:tr>
      <w:tr w:rsidR="0095473A" w:rsidTr="00054BF9">
        <w:tc>
          <w:tcPr>
            <w:tcW w:w="3261" w:type="dxa"/>
          </w:tcPr>
          <w:p w:rsidR="0095473A" w:rsidRDefault="0095473A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Чоловіки</w:t>
            </w:r>
          </w:p>
        </w:tc>
        <w:tc>
          <w:tcPr>
            <w:tcW w:w="1984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701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394</w:t>
            </w:r>
          </w:p>
        </w:tc>
      </w:tr>
      <w:tr w:rsidR="0095473A" w:rsidTr="00054BF9">
        <w:tc>
          <w:tcPr>
            <w:tcW w:w="3261" w:type="dxa"/>
          </w:tcPr>
          <w:p w:rsidR="0095473A" w:rsidRDefault="0095473A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984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1701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559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410" w:type="dxa"/>
          </w:tcPr>
          <w:p w:rsidR="0095473A" w:rsidRDefault="00282AC0" w:rsidP="00054B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858</w:t>
            </w:r>
          </w:p>
        </w:tc>
      </w:tr>
    </w:tbl>
    <w:p w:rsidR="00C36E87" w:rsidRPr="00BE365C" w:rsidRDefault="00C36E87" w:rsidP="00C36E87">
      <w:pPr>
        <w:rPr>
          <w:sz w:val="28"/>
          <w:szCs w:val="28"/>
          <w:lang w:val="uk-UA"/>
        </w:rPr>
      </w:pPr>
    </w:p>
    <w:sectPr w:rsidR="00C36E87" w:rsidRPr="00BE365C" w:rsidSect="00AA2B7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A5"/>
    <w:rsid w:val="000113D3"/>
    <w:rsid w:val="00065768"/>
    <w:rsid w:val="000732BD"/>
    <w:rsid w:val="00082FFA"/>
    <w:rsid w:val="000B56AA"/>
    <w:rsid w:val="000C61BA"/>
    <w:rsid w:val="000D2BCC"/>
    <w:rsid w:val="000E7A86"/>
    <w:rsid w:val="000F6B22"/>
    <w:rsid w:val="000F7CE8"/>
    <w:rsid w:val="00100048"/>
    <w:rsid w:val="00101CB5"/>
    <w:rsid w:val="00126226"/>
    <w:rsid w:val="00131C46"/>
    <w:rsid w:val="00135B82"/>
    <w:rsid w:val="0014291F"/>
    <w:rsid w:val="00155FF5"/>
    <w:rsid w:val="00160AC1"/>
    <w:rsid w:val="001674A6"/>
    <w:rsid w:val="00174581"/>
    <w:rsid w:val="00183A83"/>
    <w:rsid w:val="001D3FC9"/>
    <w:rsid w:val="001E488F"/>
    <w:rsid w:val="00227CBF"/>
    <w:rsid w:val="00235802"/>
    <w:rsid w:val="0027284D"/>
    <w:rsid w:val="00282AC0"/>
    <w:rsid w:val="00291C58"/>
    <w:rsid w:val="00293964"/>
    <w:rsid w:val="002C4F87"/>
    <w:rsid w:val="002E4BE4"/>
    <w:rsid w:val="002F5258"/>
    <w:rsid w:val="0030453D"/>
    <w:rsid w:val="00315BA5"/>
    <w:rsid w:val="00322CF5"/>
    <w:rsid w:val="003435A4"/>
    <w:rsid w:val="00370BFF"/>
    <w:rsid w:val="003A141B"/>
    <w:rsid w:val="003A60B9"/>
    <w:rsid w:val="003E6292"/>
    <w:rsid w:val="00410FBF"/>
    <w:rsid w:val="00412E03"/>
    <w:rsid w:val="00426792"/>
    <w:rsid w:val="00436DBC"/>
    <w:rsid w:val="00474E47"/>
    <w:rsid w:val="00481451"/>
    <w:rsid w:val="0048350D"/>
    <w:rsid w:val="00483688"/>
    <w:rsid w:val="00490650"/>
    <w:rsid w:val="004966CE"/>
    <w:rsid w:val="004A387A"/>
    <w:rsid w:val="004C1666"/>
    <w:rsid w:val="004C1EA5"/>
    <w:rsid w:val="004D4418"/>
    <w:rsid w:val="004E04CC"/>
    <w:rsid w:val="004E757B"/>
    <w:rsid w:val="004F3CFF"/>
    <w:rsid w:val="00531753"/>
    <w:rsid w:val="00543D5D"/>
    <w:rsid w:val="005448F4"/>
    <w:rsid w:val="005477B5"/>
    <w:rsid w:val="0056461F"/>
    <w:rsid w:val="005976F5"/>
    <w:rsid w:val="005A1097"/>
    <w:rsid w:val="005A51DC"/>
    <w:rsid w:val="005B2EBF"/>
    <w:rsid w:val="005E3798"/>
    <w:rsid w:val="005F2F5D"/>
    <w:rsid w:val="0060607D"/>
    <w:rsid w:val="00611709"/>
    <w:rsid w:val="006147B7"/>
    <w:rsid w:val="006158F9"/>
    <w:rsid w:val="00630DED"/>
    <w:rsid w:val="00632D0B"/>
    <w:rsid w:val="00640A77"/>
    <w:rsid w:val="00673D08"/>
    <w:rsid w:val="006765A7"/>
    <w:rsid w:val="00690BF4"/>
    <w:rsid w:val="006A28B8"/>
    <w:rsid w:val="006A76C9"/>
    <w:rsid w:val="006B2D1B"/>
    <w:rsid w:val="006C556D"/>
    <w:rsid w:val="006D6783"/>
    <w:rsid w:val="006E7078"/>
    <w:rsid w:val="006F02DD"/>
    <w:rsid w:val="00705379"/>
    <w:rsid w:val="007173E4"/>
    <w:rsid w:val="007311A5"/>
    <w:rsid w:val="00734458"/>
    <w:rsid w:val="007419A3"/>
    <w:rsid w:val="00763945"/>
    <w:rsid w:val="00771B7A"/>
    <w:rsid w:val="00772583"/>
    <w:rsid w:val="00780E6F"/>
    <w:rsid w:val="007A4FD8"/>
    <w:rsid w:val="007B52A5"/>
    <w:rsid w:val="007D0DFD"/>
    <w:rsid w:val="007D319D"/>
    <w:rsid w:val="007D769C"/>
    <w:rsid w:val="007F6783"/>
    <w:rsid w:val="007F7726"/>
    <w:rsid w:val="007F7886"/>
    <w:rsid w:val="00804899"/>
    <w:rsid w:val="00816314"/>
    <w:rsid w:val="00820CBA"/>
    <w:rsid w:val="00820DEC"/>
    <w:rsid w:val="00825A85"/>
    <w:rsid w:val="00843C58"/>
    <w:rsid w:val="00844438"/>
    <w:rsid w:val="008671CF"/>
    <w:rsid w:val="008748ED"/>
    <w:rsid w:val="0088050D"/>
    <w:rsid w:val="008833ED"/>
    <w:rsid w:val="0089321D"/>
    <w:rsid w:val="00893EA8"/>
    <w:rsid w:val="00897B14"/>
    <w:rsid w:val="008A04AC"/>
    <w:rsid w:val="008C1B00"/>
    <w:rsid w:val="008C1F5A"/>
    <w:rsid w:val="008D128B"/>
    <w:rsid w:val="008D2CE7"/>
    <w:rsid w:val="008D317E"/>
    <w:rsid w:val="008E7809"/>
    <w:rsid w:val="008F5A0B"/>
    <w:rsid w:val="00900F43"/>
    <w:rsid w:val="00904C00"/>
    <w:rsid w:val="00910F71"/>
    <w:rsid w:val="00942F63"/>
    <w:rsid w:val="00946210"/>
    <w:rsid w:val="0095473A"/>
    <w:rsid w:val="00960ABF"/>
    <w:rsid w:val="009627D4"/>
    <w:rsid w:val="00975DC9"/>
    <w:rsid w:val="009A1CC6"/>
    <w:rsid w:val="009B01D5"/>
    <w:rsid w:val="009B59F0"/>
    <w:rsid w:val="009C5E09"/>
    <w:rsid w:val="009F53F7"/>
    <w:rsid w:val="00A111B1"/>
    <w:rsid w:val="00A224D9"/>
    <w:rsid w:val="00A318DF"/>
    <w:rsid w:val="00A53FD6"/>
    <w:rsid w:val="00A7577B"/>
    <w:rsid w:val="00A77F5E"/>
    <w:rsid w:val="00AC15B0"/>
    <w:rsid w:val="00AC28D7"/>
    <w:rsid w:val="00AD0C21"/>
    <w:rsid w:val="00AD0F02"/>
    <w:rsid w:val="00AD233A"/>
    <w:rsid w:val="00AD4265"/>
    <w:rsid w:val="00AE3BE8"/>
    <w:rsid w:val="00AE57B4"/>
    <w:rsid w:val="00B0272E"/>
    <w:rsid w:val="00B2563B"/>
    <w:rsid w:val="00B35AC4"/>
    <w:rsid w:val="00B4402E"/>
    <w:rsid w:val="00B47F3B"/>
    <w:rsid w:val="00B76852"/>
    <w:rsid w:val="00B92DD0"/>
    <w:rsid w:val="00BA3729"/>
    <w:rsid w:val="00BD27D0"/>
    <w:rsid w:val="00BD5928"/>
    <w:rsid w:val="00BE365C"/>
    <w:rsid w:val="00BF4CB8"/>
    <w:rsid w:val="00C05FEA"/>
    <w:rsid w:val="00C1683B"/>
    <w:rsid w:val="00C24054"/>
    <w:rsid w:val="00C25C92"/>
    <w:rsid w:val="00C36E87"/>
    <w:rsid w:val="00C54CA7"/>
    <w:rsid w:val="00C565AB"/>
    <w:rsid w:val="00C70AE7"/>
    <w:rsid w:val="00C74D8A"/>
    <w:rsid w:val="00C74E9F"/>
    <w:rsid w:val="00C77E6D"/>
    <w:rsid w:val="00C80EC9"/>
    <w:rsid w:val="00C95AE4"/>
    <w:rsid w:val="00CA173F"/>
    <w:rsid w:val="00CA364E"/>
    <w:rsid w:val="00CB7C24"/>
    <w:rsid w:val="00CC7493"/>
    <w:rsid w:val="00CD0B92"/>
    <w:rsid w:val="00CE2B15"/>
    <w:rsid w:val="00D1580E"/>
    <w:rsid w:val="00D47B1B"/>
    <w:rsid w:val="00D539CE"/>
    <w:rsid w:val="00D6045A"/>
    <w:rsid w:val="00D620D0"/>
    <w:rsid w:val="00D754FF"/>
    <w:rsid w:val="00D81906"/>
    <w:rsid w:val="00D83A35"/>
    <w:rsid w:val="00DB4C97"/>
    <w:rsid w:val="00DF3F0E"/>
    <w:rsid w:val="00DF6B70"/>
    <w:rsid w:val="00E15038"/>
    <w:rsid w:val="00E25E91"/>
    <w:rsid w:val="00E33A29"/>
    <w:rsid w:val="00E3620B"/>
    <w:rsid w:val="00E43ED8"/>
    <w:rsid w:val="00E47FB7"/>
    <w:rsid w:val="00E65FF9"/>
    <w:rsid w:val="00E83FB7"/>
    <w:rsid w:val="00EA299A"/>
    <w:rsid w:val="00EB0AD6"/>
    <w:rsid w:val="00EE418C"/>
    <w:rsid w:val="00EF3AE6"/>
    <w:rsid w:val="00F06A6E"/>
    <w:rsid w:val="00F36CFD"/>
    <w:rsid w:val="00F37DF6"/>
    <w:rsid w:val="00F40520"/>
    <w:rsid w:val="00F73FBF"/>
    <w:rsid w:val="00F939E9"/>
    <w:rsid w:val="00F947D9"/>
    <w:rsid w:val="00FB4061"/>
    <w:rsid w:val="00FB6F2A"/>
    <w:rsid w:val="00FC4FF5"/>
    <w:rsid w:val="00FC6BB1"/>
    <w:rsid w:val="00FC6FA6"/>
    <w:rsid w:val="00FD15C0"/>
    <w:rsid w:val="00FD593B"/>
    <w:rsid w:val="00FE3F56"/>
    <w:rsid w:val="00FF2E08"/>
    <w:rsid w:val="00FF48C0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A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E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A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E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2F96-54E2-40F0-8850-63FF2D16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</cp:lastModifiedBy>
  <cp:revision>19</cp:revision>
  <cp:lastPrinted>2025-09-25T09:26:00Z</cp:lastPrinted>
  <dcterms:created xsi:type="dcterms:W3CDTF">2025-09-05T08:18:00Z</dcterms:created>
  <dcterms:modified xsi:type="dcterms:W3CDTF">2025-10-22T08:39:00Z</dcterms:modified>
</cp:coreProperties>
</file>